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9D" w:rsidRDefault="00034A9D" w:rsidP="0003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План-график</w:t>
      </w:r>
      <w:r w:rsidRPr="00555F32">
        <w:rPr>
          <w:rFonts w:ascii="Times New Roman" w:hAnsi="Times New Roman"/>
          <w:b/>
          <w:sz w:val="28"/>
          <w:szCs w:val="28"/>
        </w:rPr>
        <w:t xml:space="preserve"> курсовых мероприятий </w:t>
      </w:r>
      <w:r w:rsidRPr="00DE0E56">
        <w:rPr>
          <w:rFonts w:ascii="Times New Roman" w:hAnsi="Times New Roman"/>
          <w:b/>
          <w:sz w:val="28"/>
          <w:szCs w:val="28"/>
        </w:rPr>
        <w:t xml:space="preserve">по реализации дополнительных профессиональных программ повышения квалификации и профессиональной переподготовки для педагогических работников и управленческих </w:t>
      </w:r>
    </w:p>
    <w:p w:rsidR="00034A9D" w:rsidRDefault="00034A9D" w:rsidP="0003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E56">
        <w:rPr>
          <w:rFonts w:ascii="Times New Roman" w:hAnsi="Times New Roman"/>
          <w:b/>
          <w:sz w:val="28"/>
          <w:szCs w:val="28"/>
        </w:rPr>
        <w:t xml:space="preserve">кадров образовательных организаций в краевом государственном автономном образовательном </w:t>
      </w:r>
    </w:p>
    <w:p w:rsidR="00034A9D" w:rsidRDefault="00034A9D" w:rsidP="0003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E56">
        <w:rPr>
          <w:rFonts w:ascii="Times New Roman" w:hAnsi="Times New Roman"/>
          <w:b/>
          <w:sz w:val="28"/>
          <w:szCs w:val="28"/>
        </w:rPr>
        <w:t>учреждении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0E56">
        <w:rPr>
          <w:rFonts w:ascii="Times New Roman" w:hAnsi="Times New Roman"/>
          <w:b/>
          <w:sz w:val="28"/>
          <w:szCs w:val="28"/>
        </w:rPr>
        <w:t>дополнительного профессионального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34A9D" w:rsidRPr="00DE0E56" w:rsidRDefault="00034A9D" w:rsidP="0003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E56">
        <w:rPr>
          <w:rFonts w:ascii="Times New Roman" w:hAnsi="Times New Roman"/>
          <w:b/>
          <w:sz w:val="28"/>
          <w:szCs w:val="28"/>
        </w:rPr>
        <w:t>«Хабаровский краевой институт развития образования имени К. Д. Ушинского» в 2026 году</w:t>
      </w:r>
      <w:r>
        <w:rPr>
          <w:rFonts w:ascii="Times New Roman" w:hAnsi="Times New Roman"/>
          <w:b/>
          <w:sz w:val="28"/>
          <w:szCs w:val="28"/>
        </w:rPr>
        <w:t xml:space="preserve"> (ФЕВРАЛЬ)</w:t>
      </w:r>
    </w:p>
    <w:p w:rsidR="00881CB6" w:rsidRDefault="00034A9D" w:rsidP="00EE10D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2f"/>
        <w:tblW w:w="147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097"/>
        <w:gridCol w:w="5382"/>
        <w:gridCol w:w="1276"/>
        <w:gridCol w:w="1564"/>
        <w:gridCol w:w="141"/>
        <w:gridCol w:w="1980"/>
        <w:gridCol w:w="1559"/>
      </w:tblGrid>
      <w:tr w:rsidR="002264A8" w:rsidRPr="005031D8" w:rsidTr="00425EC9">
        <w:tc>
          <w:tcPr>
            <w:tcW w:w="738" w:type="dxa"/>
            <w:shd w:val="clear" w:color="auto" w:fill="auto"/>
          </w:tcPr>
          <w:p w:rsidR="002264A8" w:rsidRPr="005031D8" w:rsidRDefault="002264A8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2264A8" w:rsidRPr="005031D8" w:rsidRDefault="002264A8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97" w:type="dxa"/>
            <w:shd w:val="clear" w:color="auto" w:fill="auto"/>
          </w:tcPr>
          <w:p w:rsidR="002264A8" w:rsidRPr="005031D8" w:rsidRDefault="002264A8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eastAsia="Times New Roman" w:hAnsi="Times New Roman"/>
                <w:sz w:val="24"/>
                <w:szCs w:val="24"/>
              </w:rPr>
              <w:t>Категория слушателей</w:t>
            </w:r>
          </w:p>
        </w:tc>
        <w:tc>
          <w:tcPr>
            <w:tcW w:w="5382" w:type="dxa"/>
            <w:shd w:val="clear" w:color="auto" w:fill="auto"/>
          </w:tcPr>
          <w:p w:rsidR="002264A8" w:rsidRPr="005031D8" w:rsidRDefault="002264A8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eastAsia="Times New Roman" w:hAnsi="Times New Roman"/>
                <w:sz w:val="24"/>
                <w:szCs w:val="24"/>
              </w:rPr>
              <w:t>Проблематика</w:t>
            </w:r>
          </w:p>
        </w:tc>
        <w:tc>
          <w:tcPr>
            <w:tcW w:w="1276" w:type="dxa"/>
            <w:shd w:val="clear" w:color="auto" w:fill="auto"/>
          </w:tcPr>
          <w:p w:rsidR="002264A8" w:rsidRPr="005031D8" w:rsidRDefault="002264A8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eastAsia="Times New Roman" w:hAnsi="Times New Roman"/>
                <w:sz w:val="24"/>
                <w:szCs w:val="24"/>
              </w:rPr>
              <w:t>Кол-во часов/</w:t>
            </w:r>
          </w:p>
          <w:p w:rsidR="002264A8" w:rsidRPr="005031D8" w:rsidRDefault="002264A8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eastAsia="Times New Roman" w:hAnsi="Times New Roman"/>
                <w:sz w:val="24"/>
                <w:szCs w:val="24"/>
              </w:rPr>
              <w:t>дней</w:t>
            </w:r>
          </w:p>
        </w:tc>
        <w:tc>
          <w:tcPr>
            <w:tcW w:w="1564" w:type="dxa"/>
            <w:shd w:val="clear" w:color="auto" w:fill="auto"/>
          </w:tcPr>
          <w:p w:rsidR="002264A8" w:rsidRPr="005031D8" w:rsidRDefault="002264A8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eastAsia="Times New Roman" w:hAnsi="Times New Roman"/>
                <w:sz w:val="24"/>
                <w:szCs w:val="24"/>
              </w:rPr>
              <w:t>Сроки</w:t>
            </w:r>
          </w:p>
          <w:p w:rsidR="002264A8" w:rsidRPr="005031D8" w:rsidRDefault="002264A8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2264A8" w:rsidRPr="005031D8" w:rsidRDefault="002264A8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eastAsia="Times New Roman" w:hAnsi="Times New Roman"/>
                <w:sz w:val="24"/>
                <w:szCs w:val="24"/>
              </w:rPr>
              <w:t>Форма</w:t>
            </w:r>
          </w:p>
          <w:p w:rsidR="002264A8" w:rsidRPr="005031D8" w:rsidRDefault="002264A8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eastAsia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559" w:type="dxa"/>
            <w:shd w:val="clear" w:color="auto" w:fill="auto"/>
          </w:tcPr>
          <w:p w:rsidR="002264A8" w:rsidRPr="005031D8" w:rsidRDefault="002264A8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eastAsia="Times New Roman" w:hAnsi="Times New Roman"/>
                <w:sz w:val="24"/>
                <w:szCs w:val="24"/>
              </w:rPr>
              <w:t xml:space="preserve"> Место проведения</w:t>
            </w:r>
          </w:p>
        </w:tc>
      </w:tr>
      <w:tr w:rsidR="003206AE" w:rsidRPr="005031D8" w:rsidTr="00F63D6A">
        <w:tc>
          <w:tcPr>
            <w:tcW w:w="14737" w:type="dxa"/>
            <w:gridSpan w:val="8"/>
            <w:shd w:val="clear" w:color="auto" w:fill="EEECE1" w:themeFill="background2"/>
          </w:tcPr>
          <w:p w:rsidR="003206AE" w:rsidRPr="005031D8" w:rsidRDefault="003206AE" w:rsidP="00503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8A">
              <w:rPr>
                <w:rFonts w:ascii="Times New Roman" w:hAnsi="Times New Roman"/>
                <w:b/>
                <w:sz w:val="24"/>
                <w:szCs w:val="24"/>
              </w:rPr>
              <w:t>Дополнительные профессиональные программы повышения квалификации, внесенные в федеральный реестр образовательных программ дополнительного профессионального педагогического образования</w:t>
            </w:r>
          </w:p>
        </w:tc>
      </w:tr>
      <w:tr w:rsidR="003206AE" w:rsidRPr="005031D8" w:rsidTr="00F63D6A">
        <w:tc>
          <w:tcPr>
            <w:tcW w:w="738" w:type="dxa"/>
            <w:shd w:val="clear" w:color="auto" w:fill="auto"/>
          </w:tcPr>
          <w:p w:rsidR="003206AE" w:rsidRPr="005031D8" w:rsidRDefault="00F63D6A" w:rsidP="0032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162D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  <w:shd w:val="clear" w:color="auto" w:fill="auto"/>
          </w:tcPr>
          <w:p w:rsidR="003206AE" w:rsidRDefault="003206AE" w:rsidP="00C3389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чителя, преподаватели, мастера производственного обучения, методисты</w:t>
            </w:r>
          </w:p>
          <w:p w:rsidR="003206AE" w:rsidRDefault="003206AE" w:rsidP="00C3389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3D6A" w:rsidRDefault="00F63D6A" w:rsidP="00C33895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F63D6A" w:rsidRDefault="00F63D6A" w:rsidP="00C33895">
            <w:pPr>
              <w:pStyle w:val="TableParagraph"/>
              <w:spacing w:line="240" w:lineRule="exact"/>
              <w:ind w:right="2"/>
              <w:rPr>
                <w:sz w:val="24"/>
                <w:szCs w:val="24"/>
              </w:rPr>
            </w:pPr>
            <w:r w:rsidRPr="00F54051">
              <w:rPr>
                <w:sz w:val="24"/>
                <w:szCs w:val="24"/>
              </w:rPr>
              <w:t>Кузнецова Д</w:t>
            </w:r>
            <w:r>
              <w:rPr>
                <w:sz w:val="24"/>
                <w:szCs w:val="24"/>
              </w:rPr>
              <w:t>иана Сергеевна</w:t>
            </w:r>
            <w:r w:rsidRPr="00F54051">
              <w:rPr>
                <w:sz w:val="24"/>
                <w:szCs w:val="24"/>
              </w:rPr>
              <w:t>,</w:t>
            </w:r>
            <w:r w:rsidRPr="00F54051">
              <w:rPr>
                <w:sz w:val="24"/>
                <w:szCs w:val="24"/>
              </w:rPr>
              <w:br/>
              <w:t>начальник отдела развития инновационной и научно-исследовательской работы</w:t>
            </w:r>
            <w:r>
              <w:rPr>
                <w:sz w:val="24"/>
                <w:szCs w:val="24"/>
              </w:rPr>
              <w:t xml:space="preserve">, </w:t>
            </w:r>
            <w:r w:rsidRPr="00F5405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анд</w:t>
            </w:r>
            <w:r w:rsidRPr="00F540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54051">
              <w:rPr>
                <w:sz w:val="24"/>
                <w:szCs w:val="24"/>
              </w:rPr>
              <w:t>социол.</w:t>
            </w:r>
            <w:r>
              <w:rPr>
                <w:sz w:val="24"/>
                <w:szCs w:val="24"/>
              </w:rPr>
              <w:t xml:space="preserve"> </w:t>
            </w:r>
            <w:r w:rsidRPr="00F54051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аук</w:t>
            </w:r>
          </w:p>
          <w:p w:rsidR="00F63D6A" w:rsidRPr="00583C3E" w:rsidRDefault="00F63D6A" w:rsidP="00C33895">
            <w:pPr>
              <w:pStyle w:val="TableParagraph"/>
              <w:spacing w:line="240" w:lineRule="exact"/>
              <w:ind w:left="39" w:right="2"/>
              <w:rPr>
                <w:sz w:val="24"/>
                <w:szCs w:val="24"/>
              </w:rPr>
            </w:pPr>
            <w:r w:rsidRPr="00583C3E">
              <w:t>e-mail:</w:t>
            </w:r>
            <w:r w:rsidRPr="00F6704E">
              <w:t xml:space="preserve"> </w:t>
            </w:r>
            <w:hyperlink r:id="rId9" w:history="1">
              <w:r w:rsidRPr="00583C3E">
                <w:rPr>
                  <w:rStyle w:val="a9"/>
                  <w:sz w:val="24"/>
                  <w:szCs w:val="24"/>
                </w:rPr>
                <w:t>diana150581@mail.ru</w:t>
              </w:r>
            </w:hyperlink>
          </w:p>
          <w:p w:rsidR="003206AE" w:rsidRPr="005031D8" w:rsidRDefault="00F63D6A" w:rsidP="00C3389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D6A">
              <w:rPr>
                <w:rFonts w:ascii="Times New Roman" w:eastAsia="Times New Roman" w:hAnsi="Times New Roman"/>
                <w:sz w:val="24"/>
                <w:szCs w:val="24"/>
              </w:rPr>
              <w:t>8 (4212) 46-54-07</w:t>
            </w:r>
          </w:p>
        </w:tc>
        <w:tc>
          <w:tcPr>
            <w:tcW w:w="5382" w:type="dxa"/>
            <w:shd w:val="clear" w:color="auto" w:fill="auto"/>
          </w:tcPr>
          <w:p w:rsidR="003206AE" w:rsidRDefault="003206AE" w:rsidP="003206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156C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Формирование и оценивание креативного мышления как элемента функциональной грамотности обучающихся</w:t>
            </w:r>
          </w:p>
          <w:p w:rsidR="003206AE" w:rsidRPr="0043156C" w:rsidRDefault="003206AE" w:rsidP="003206AE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7A7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Креативность как элемент функциональной грамотности обучающихся. Модель оценки креативного мышления как элемента функциональной грамотности и ее компоненты. Методики диагностирования и технологии формирования свойств креативного мышления как элемента функциональной грамотности. Траектории использования открытых задач из банка заданий, направленных на развитие креативности обучающихся, в рамках учебного занятия и во внеурочной деятельности. Инструменты оценки креативного мышления обучающихся: задания, критерии. Алгоритмические шаги конструирования заданий на разных учебных предметах для формирования и диагностики креативного мышления обучающихся.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F17A7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Продукт: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Индивидуальные комплексные задания, направленные на развитие креативного мышления как элемента функциональной грамотности, по преподаваемому предмету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06AE" w:rsidRPr="00B00E2B" w:rsidRDefault="003206AE" w:rsidP="00320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3206AE" w:rsidRDefault="003206AE" w:rsidP="00034A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02.02 - 06.02</w:t>
            </w:r>
          </w:p>
          <w:p w:rsidR="00DD7D64" w:rsidRDefault="00DD7D64" w:rsidP="00034A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D7D64" w:rsidRDefault="00DD7D64" w:rsidP="00034A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15.00 </w:t>
            </w:r>
          </w:p>
          <w:p w:rsidR="00DD7D64" w:rsidRPr="00B00E2B" w:rsidRDefault="00DD7D64" w:rsidP="00034A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7C1">
              <w:rPr>
                <w:rFonts w:ascii="Times New Roman" w:hAnsi="Times New Roman"/>
                <w:sz w:val="18"/>
                <w:szCs w:val="18"/>
              </w:rPr>
              <w:t>курсы повышения квалификации реализуются с использованием облачной платформы СФЕРУМ</w:t>
            </w: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206AE" w:rsidRPr="005031D8" w:rsidRDefault="003206AE" w:rsidP="00DD7D6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  <w:r w:rsidR="00DD7D64">
              <w:rPr>
                <w:rFonts w:ascii="Times New Roman" w:eastAsia="Times New Roman" w:hAnsi="Times New Roman"/>
                <w:sz w:val="24"/>
                <w:szCs w:val="24"/>
              </w:rPr>
              <w:t xml:space="preserve"> с применением ДОТ</w:t>
            </w:r>
          </w:p>
        </w:tc>
        <w:tc>
          <w:tcPr>
            <w:tcW w:w="1559" w:type="dxa"/>
            <w:shd w:val="clear" w:color="auto" w:fill="auto"/>
          </w:tcPr>
          <w:p w:rsidR="003206AE" w:rsidRPr="005031D8" w:rsidRDefault="003206AE" w:rsidP="0032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17428E" w:rsidRPr="005031D8" w:rsidTr="00F63D6A">
        <w:tc>
          <w:tcPr>
            <w:tcW w:w="738" w:type="dxa"/>
            <w:shd w:val="clear" w:color="auto" w:fill="auto"/>
          </w:tcPr>
          <w:p w:rsidR="0017428E" w:rsidRDefault="00C162D2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97" w:type="dxa"/>
            <w:shd w:val="clear" w:color="auto" w:fill="auto"/>
          </w:tcPr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 образовательных учреждений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428E" w:rsidRDefault="0017428E" w:rsidP="0017428E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Пигуль Галина Ивановна, профессор кафедры ПиП, к.п.н., доцент</w:t>
            </w:r>
          </w:p>
          <w:p w:rsidR="0017428E" w:rsidRPr="0017428E" w:rsidRDefault="0017428E" w:rsidP="0017428E">
            <w:pPr>
              <w:spacing w:after="0" w:line="240" w:lineRule="exact"/>
              <w:rPr>
                <w:rFonts w:ascii="Times New Roman" w:hAnsi="Times New Roman"/>
              </w:rPr>
            </w:pPr>
            <w:r w:rsidRPr="00F43104">
              <w:rPr>
                <w:rFonts w:ascii="Times New Roman" w:hAnsi="Times New Roman"/>
              </w:rPr>
              <w:t>e-mail:</w:t>
            </w:r>
          </w:p>
          <w:p w:rsidR="0017428E" w:rsidRPr="0017428E" w:rsidRDefault="00341FF2" w:rsidP="001742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7428E" w:rsidRPr="0017428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gipigul</w:t>
              </w:r>
              <w:r w:rsidR="0017428E" w:rsidRPr="0017428E">
                <w:rPr>
                  <w:rStyle w:val="a9"/>
                  <w:rFonts w:ascii="Times New Roman" w:hAnsi="Times New Roman"/>
                  <w:sz w:val="24"/>
                  <w:szCs w:val="24"/>
                </w:rPr>
                <w:t>60@</w:t>
              </w:r>
              <w:r w:rsidR="0017428E" w:rsidRPr="0017428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17428E" w:rsidRPr="0017428E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="0017428E" w:rsidRPr="0017428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7428E" w:rsidRP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28E">
              <w:rPr>
                <w:rFonts w:ascii="Times New Roman" w:eastAsia="Times New Roman" w:hAnsi="Times New Roman"/>
                <w:sz w:val="24"/>
                <w:szCs w:val="24"/>
              </w:rPr>
              <w:t>8 9144274595</w:t>
            </w:r>
          </w:p>
          <w:p w:rsidR="0017428E" w:rsidRP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shd w:val="clear" w:color="auto" w:fill="auto"/>
          </w:tcPr>
          <w:p w:rsidR="0017428E" w:rsidRDefault="0017428E" w:rsidP="0017428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4310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Механизмы сохранения профессионального здоровья педагога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F4310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F17A7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54E0F">
              <w:rPr>
                <w:rFonts w:ascii="Times New Roman" w:eastAsia="Times New Roman" w:hAnsi="Times New Roman"/>
                <w:iCs/>
                <w:sz w:val="24"/>
                <w:szCs w:val="24"/>
              </w:rPr>
              <w:t>Профессиональное здоровье и его компоненты.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Условия сохранения здоровья педагога и продление профессионального долголетия.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Роль руководителя в создании здоровьесберегающей среды образовательной организации.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деформации и их профилактика.</w:t>
            </w:r>
          </w:p>
          <w:p w:rsidR="0017428E" w:rsidRDefault="0017428E" w:rsidP="00174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104">
              <w:rPr>
                <w:rFonts w:ascii="Times New Roman" w:hAnsi="Times New Roman"/>
                <w:noProof/>
              </w:rPr>
              <w:t>Развитие компетентностей педагога и технологии  по сохранениюего  профессионального здоровья.</w:t>
            </w:r>
            <w:r w:rsidRPr="00F43104">
              <w:rPr>
                <w:rFonts w:ascii="Times New Roman" w:eastAsia="Times New Roman" w:hAnsi="Times New Roman"/>
                <w:iCs/>
                <w:sz w:val="24"/>
                <w:szCs w:val="24"/>
              </w:rPr>
              <w:br/>
            </w:r>
            <w:r w:rsidRPr="00664F77">
              <w:rPr>
                <w:rFonts w:ascii="Times New Roman" w:hAnsi="Times New Roman"/>
                <w:sz w:val="24"/>
                <w:szCs w:val="24"/>
              </w:rPr>
              <w:t xml:space="preserve">Личностно-профессиональное саморазвитие, как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r w:rsidRPr="00664F77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долголетия и </w:t>
            </w:r>
            <w:r w:rsidRPr="00664F77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  <w:r w:rsidRPr="00664F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428E" w:rsidRDefault="0017428E" w:rsidP="0017428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F17A7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Продукт:</w:t>
            </w:r>
          </w:p>
          <w:p w:rsidR="0017428E" w:rsidRDefault="0017428E" w:rsidP="0017428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Методическая копилка т</w:t>
            </w:r>
            <w:r w:rsidRPr="00F43104">
              <w:rPr>
                <w:rFonts w:ascii="Times New Roman" w:eastAsia="Times New Roman" w:hAnsi="Times New Roman"/>
                <w:iCs/>
                <w:sz w:val="24"/>
                <w:szCs w:val="24"/>
              </w:rPr>
              <w:t>ренинговы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х</w:t>
            </w:r>
            <w:r w:rsidRPr="00F4310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упражнени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й по сохранению профессионального здоровья педагога.</w:t>
            </w:r>
          </w:p>
          <w:p w:rsidR="0017428E" w:rsidRPr="00F43104" w:rsidRDefault="0017428E" w:rsidP="0017428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Индивидуальная ресурсная</w:t>
            </w:r>
            <w:r w:rsidRPr="00F4310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карта по профилактике эмоционального выгорания педагога.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28E" w:rsidRPr="0017428E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28E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17428E" w:rsidRPr="0017428E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28E">
              <w:rPr>
                <w:rFonts w:ascii="Times New Roman" w:eastAsia="Times New Roman" w:hAnsi="Times New Roman"/>
                <w:sz w:val="24"/>
                <w:szCs w:val="24"/>
              </w:rPr>
              <w:t>09.02 -12.02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17428E" w:rsidRPr="0017428E" w:rsidRDefault="0017428E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28E"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shd w:val="clear" w:color="auto" w:fill="auto"/>
          </w:tcPr>
          <w:p w:rsidR="0017428E" w:rsidRDefault="0017428E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  <w:p w:rsidR="0017428E" w:rsidRDefault="0017428E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428E" w:rsidRPr="005031D8" w:rsidTr="005B0408">
        <w:tc>
          <w:tcPr>
            <w:tcW w:w="738" w:type="dxa"/>
            <w:shd w:val="clear" w:color="auto" w:fill="auto"/>
          </w:tcPr>
          <w:p w:rsidR="0017428E" w:rsidRPr="005031D8" w:rsidRDefault="00C162D2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97" w:type="dxa"/>
            <w:shd w:val="clear" w:color="auto" w:fill="auto"/>
          </w:tcPr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чителя, классные руководители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0F18" w:rsidRDefault="004A0F18" w:rsidP="004A0F1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Сеньчукова И.В., доцент кафедры педагогики и психологии, 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канд. пед. наук</w:t>
            </w:r>
          </w:p>
          <w:p w:rsidR="0017428E" w:rsidRPr="0017428E" w:rsidRDefault="0017428E" w:rsidP="0017428E">
            <w:pPr>
              <w:spacing w:after="0" w:line="240" w:lineRule="exact"/>
              <w:rPr>
                <w:rFonts w:ascii="Times New Roman" w:hAnsi="Times New Roman"/>
              </w:rPr>
            </w:pPr>
            <w:r w:rsidRPr="00F43104">
              <w:rPr>
                <w:rFonts w:ascii="Times New Roman" w:hAnsi="Times New Roman"/>
              </w:rPr>
              <w:t>e-mail:</w:t>
            </w:r>
          </w:p>
          <w:p w:rsidR="0017428E" w:rsidRPr="00C54E0F" w:rsidRDefault="00341FF2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="0017428E" w:rsidRPr="008C13D7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irensenj</w:t>
              </w:r>
              <w:r w:rsidR="0017428E" w:rsidRPr="00C54E0F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="0017428E" w:rsidRPr="008C13D7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gmail</w:t>
              </w:r>
              <w:r w:rsidR="0017428E" w:rsidRPr="00C54E0F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17428E" w:rsidRPr="008C13D7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89242102226</w:t>
            </w:r>
          </w:p>
          <w:p w:rsidR="0017428E" w:rsidRPr="005031D8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shd w:val="clear" w:color="auto" w:fill="auto"/>
          </w:tcPr>
          <w:p w:rsidR="0017428E" w:rsidRDefault="0017428E" w:rsidP="0017428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156C">
              <w:rPr>
                <w:rFonts w:ascii="Times New Roman" w:eastAsia="Times New Roman" w:hAnsi="Times New Roman"/>
                <w:b/>
                <w:sz w:val="24"/>
                <w:szCs w:val="24"/>
              </w:rPr>
              <w:t>Актуальные вопросы организации деятельности классного руководителя в образовательной организации</w:t>
            </w:r>
          </w:p>
          <w:p w:rsidR="0017428E" w:rsidRPr="0043156C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7A7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Деятельность классного руководителя по планированию работы с классом. Деятельность классного руководителя по воспитанию коллектива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Деятельность классного руководителя по индивидуальному сопровождению обучающихся с особенностями поведения и развития. Анализ воспитательной деятельности классного руководителя по работе с обучающимися. Работа классного руководителя с родителями, специалистами, педагогами образовательной организации. Взаимодействие классного руководителя с детско-взрослыми общностями.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F17A7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lastRenderedPageBreak/>
              <w:t>Продукт: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Кластер с указанием направлений деятельности классного руководителя в соответствие плана (программы) воспитания класса с учётом половозрастных и индивидуальных особенностей.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Индивидуально-образовательный маршрут для обучающегося с особенностями в поведении и развитии (по выбору).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План деятельности классного руководителя со специалистами и педагогами образовательной организации по вопросам воспитания обучающихся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28E" w:rsidRPr="00B00E2B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17428E" w:rsidRPr="00B00E2B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16.02-21.02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17428E" w:rsidRPr="005031D8" w:rsidRDefault="0017428E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shd w:val="clear" w:color="auto" w:fill="auto"/>
          </w:tcPr>
          <w:p w:rsidR="0017428E" w:rsidRPr="005031D8" w:rsidRDefault="0017428E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базе муниципального района им. Лазо</w:t>
            </w:r>
          </w:p>
        </w:tc>
      </w:tr>
      <w:tr w:rsidR="0017428E" w:rsidRPr="005031D8" w:rsidTr="005B0408">
        <w:tc>
          <w:tcPr>
            <w:tcW w:w="738" w:type="dxa"/>
            <w:shd w:val="clear" w:color="auto" w:fill="auto"/>
          </w:tcPr>
          <w:p w:rsidR="0017428E" w:rsidRPr="005031D8" w:rsidRDefault="00C162D2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97" w:type="dxa"/>
            <w:shd w:val="clear" w:color="auto" w:fill="auto"/>
          </w:tcPr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оспитатель, старший воспитатель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0F18" w:rsidRDefault="004A0F18" w:rsidP="004A0F1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Сеньчукова И.В., доцент кафедры педагогики и психологии,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канд. пед. наук</w:t>
            </w:r>
          </w:p>
          <w:p w:rsidR="00641659" w:rsidRPr="0017428E" w:rsidRDefault="00641659" w:rsidP="00641659">
            <w:pPr>
              <w:spacing w:after="0" w:line="240" w:lineRule="exact"/>
              <w:rPr>
                <w:rFonts w:ascii="Times New Roman" w:hAnsi="Times New Roman"/>
              </w:rPr>
            </w:pPr>
            <w:r w:rsidRPr="00F43104">
              <w:rPr>
                <w:rFonts w:ascii="Times New Roman" w:hAnsi="Times New Roman"/>
              </w:rPr>
              <w:t>e-mail:</w:t>
            </w:r>
          </w:p>
          <w:p w:rsidR="00641659" w:rsidRPr="00C54E0F" w:rsidRDefault="00341FF2" w:rsidP="00641659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641659" w:rsidRPr="008C13D7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irensenj</w:t>
              </w:r>
              <w:r w:rsidR="00641659" w:rsidRPr="00C54E0F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="00641659" w:rsidRPr="008C13D7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gmail</w:t>
              </w:r>
              <w:r w:rsidR="00641659" w:rsidRPr="00C54E0F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641659" w:rsidRPr="008C13D7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641659" w:rsidRDefault="00641659" w:rsidP="00641659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659">
              <w:rPr>
                <w:rFonts w:ascii="Times New Roman" w:eastAsia="Times New Roman" w:hAnsi="Times New Roman"/>
                <w:sz w:val="24"/>
                <w:szCs w:val="24"/>
              </w:rPr>
              <w:t>89242102226</w:t>
            </w:r>
          </w:p>
          <w:p w:rsidR="00641659" w:rsidRPr="005031D8" w:rsidRDefault="00641659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shd w:val="clear" w:color="auto" w:fill="auto"/>
          </w:tcPr>
          <w:p w:rsidR="0017428E" w:rsidRDefault="0017428E" w:rsidP="0017428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156C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Планирование каникулярного отдыха обучающихся в образовательной организации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A7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Нормативно-правовые основы организации воспитательного процесса с группой обучающихся в каникулярное время. Методы диагностики интересов обучающихся, их взаимоотношений во временном детском коллективе. План (программа) воспитательной деятельности с группой обучающихся в каникулярное время. Планирование деятельности обучающихся в каникулярное время.</w:t>
            </w:r>
          </w:p>
          <w:p w:rsidR="0017428E" w:rsidRPr="0043156C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7A7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Продукт: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 методов диагностики и эффективных методов для выявления интересов обучающихся и их взаимоотношений во временном детском коллективе с обоснованием значимости выбранных методов (на примере конкретной возрастной группы детей).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План (программа) по каникулярному отдыху обучающихся, определение проблемы (актуальности), цели, задачи воспитательной деятельности, направленные на удовлетворение интересов обучающихся, их взаимоотношений во временном детском коллективе (на примере возрастной группы детей).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План (программа) по каникулярному отдыху обучающихся, направления воспитания и определение результата, который можно 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достигнуть по данному направлению воспитания (на примере возрастной группы детей)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28E" w:rsidRPr="00B00E2B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17428E" w:rsidRDefault="0017428E" w:rsidP="0017428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28E">
              <w:rPr>
                <w:rFonts w:ascii="Times New Roman" w:eastAsia="Times New Roman" w:hAnsi="Times New Roman"/>
                <w:sz w:val="24"/>
                <w:szCs w:val="24"/>
              </w:rPr>
              <w:t>09.02-14.02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7428E" w:rsidRPr="0017428E" w:rsidRDefault="0017428E" w:rsidP="0017428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428E" w:rsidRPr="0017428E" w:rsidRDefault="0017428E" w:rsidP="0017428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28E">
              <w:rPr>
                <w:rFonts w:ascii="Times New Roman" w:eastAsia="Times New Roman" w:hAnsi="Times New Roman"/>
                <w:sz w:val="24"/>
                <w:szCs w:val="24"/>
              </w:rPr>
              <w:t>09.02-10.02-очно</w:t>
            </w:r>
          </w:p>
          <w:p w:rsidR="0017428E" w:rsidRPr="00B00E2B" w:rsidRDefault="0017428E" w:rsidP="004A0F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28E">
              <w:rPr>
                <w:rFonts w:ascii="Times New Roman" w:eastAsia="Times New Roman" w:hAnsi="Times New Roman"/>
                <w:sz w:val="24"/>
                <w:szCs w:val="24"/>
              </w:rPr>
              <w:t>11.02-14.02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A0F18">
              <w:rPr>
                <w:rFonts w:ascii="Times New Roman" w:eastAsia="Times New Roman" w:hAnsi="Times New Roman"/>
                <w:sz w:val="24"/>
                <w:szCs w:val="24"/>
              </w:rPr>
              <w:t xml:space="preserve"> дистанционно</w:t>
            </w:r>
            <w:r w:rsidRPr="0017428E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5B0408">
              <w:rPr>
                <w:rStyle w:val="a9"/>
                <w:rFonts w:ascii="Times New Roman" w:hAnsi="Times New Roman"/>
                <w:sz w:val="24"/>
                <w:szCs w:val="24"/>
                <w:lang w:bidi="ru-RU"/>
              </w:rPr>
              <w:t>moodlippk.ru</w:t>
            </w:r>
            <w:r w:rsidRPr="001742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17428E" w:rsidRPr="005031D8" w:rsidRDefault="0017428E" w:rsidP="0017428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чно-заочная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применением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ДОТ</w:t>
            </w:r>
          </w:p>
        </w:tc>
        <w:tc>
          <w:tcPr>
            <w:tcW w:w="1559" w:type="dxa"/>
            <w:shd w:val="clear" w:color="auto" w:fill="auto"/>
          </w:tcPr>
          <w:p w:rsidR="0017428E" w:rsidRPr="005031D8" w:rsidRDefault="0017428E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17428E" w:rsidRPr="005031D8" w:rsidTr="005B0408">
        <w:tc>
          <w:tcPr>
            <w:tcW w:w="738" w:type="dxa"/>
            <w:shd w:val="clear" w:color="auto" w:fill="auto"/>
          </w:tcPr>
          <w:p w:rsidR="0017428E" w:rsidRPr="005031D8" w:rsidRDefault="00C162D2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94D2E">
              <w:rPr>
                <w:rFonts w:ascii="Times New Roman" w:eastAsia="Times New Roman" w:hAnsi="Times New Roman"/>
                <w:sz w:val="24"/>
                <w:szCs w:val="24"/>
              </w:rPr>
              <w:t>едагоги дополнительного образования, планирующие участвовать в конкурсе профессионального мастерства «Сердце отдаю детям»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0F18" w:rsidRDefault="004A0F18" w:rsidP="004A0F1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1086">
              <w:rPr>
                <w:rFonts w:ascii="Times New Roman" w:eastAsia="Times New Roman" w:hAnsi="Times New Roman"/>
                <w:sz w:val="24"/>
                <w:szCs w:val="24"/>
              </w:rPr>
              <w:t>Слободенюк Л.Г., начальник отдела дополнительного образования</w:t>
            </w:r>
          </w:p>
          <w:p w:rsidR="00C162D2" w:rsidRDefault="00C162D2" w:rsidP="0017428E">
            <w:pPr>
              <w:spacing w:after="0" w:line="240" w:lineRule="exact"/>
              <w:rPr>
                <w:rStyle w:val="a9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162D2">
              <w:rPr>
                <w:rFonts w:ascii="Times New Roman" w:hAnsi="Times New Roman"/>
                <w:lang w:val="en-US"/>
              </w:rPr>
              <w:t>e-mail:</w:t>
            </w:r>
            <w:r w:rsidRPr="00C162D2">
              <w:rPr>
                <w:lang w:val="en-US"/>
              </w:rPr>
              <w:t xml:space="preserve"> </w:t>
            </w:r>
            <w:hyperlink r:id="rId13" w:history="1">
              <w:r w:rsidRPr="00C35E64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slobodenyuklg@ippk.ru</w:t>
              </w:r>
            </w:hyperlink>
          </w:p>
          <w:p w:rsidR="00C162D2" w:rsidRPr="00D7314E" w:rsidRDefault="00C162D2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31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8(4212)</w:t>
            </w:r>
            <w:r w:rsidRPr="00D7314E">
              <w:rPr>
                <w:rStyle w:val="a9"/>
                <w:lang w:val="en-US"/>
              </w:rPr>
              <w:t xml:space="preserve"> </w:t>
            </w:r>
            <w:r w:rsidRPr="00D7314E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46 51 74</w:t>
            </w:r>
          </w:p>
        </w:tc>
        <w:tc>
          <w:tcPr>
            <w:tcW w:w="5382" w:type="dxa"/>
            <w:shd w:val="clear" w:color="auto" w:fill="auto"/>
          </w:tcPr>
          <w:p w:rsidR="0017428E" w:rsidRPr="00851086" w:rsidRDefault="0017428E" w:rsidP="0017428E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Calibri"/>
                <w:color w:val="222222"/>
                <w:sz w:val="24"/>
                <w:szCs w:val="24"/>
              </w:rPr>
            </w:pPr>
            <w:r w:rsidRPr="00851086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Краевой конкурс «Сердце отдаю детям»: вызовы и возможности</w:t>
            </w:r>
          </w:p>
          <w:p w:rsidR="0017428E" w:rsidRPr="00851086" w:rsidRDefault="0017428E" w:rsidP="0017428E">
            <w:pPr>
              <w:shd w:val="clear" w:color="auto" w:fill="FFFFFF"/>
              <w:spacing w:after="0" w:line="240" w:lineRule="exact"/>
              <w:rPr>
                <w:rFonts w:eastAsia="Times New Roman" w:cs="Calibri"/>
                <w:color w:val="222222"/>
                <w:sz w:val="24"/>
                <w:szCs w:val="24"/>
              </w:rPr>
            </w:pPr>
            <w:r w:rsidRPr="00851086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u w:val="single"/>
              </w:rPr>
              <w:t>В программе:</w:t>
            </w:r>
          </w:p>
          <w:p w:rsidR="0017428E" w:rsidRPr="00851086" w:rsidRDefault="0017428E" w:rsidP="0017428E">
            <w:pPr>
              <w:shd w:val="clear" w:color="auto" w:fill="FFFFFF"/>
              <w:spacing w:after="0" w:line="240" w:lineRule="exact"/>
              <w:rPr>
                <w:rFonts w:eastAsia="Times New Roman" w:cs="Calibri"/>
                <w:color w:val="222222"/>
                <w:sz w:val="24"/>
                <w:szCs w:val="24"/>
              </w:rPr>
            </w:pPr>
            <w:r w:rsidRPr="00851086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Практико-направленные онлайн-занятия, нацеленные на подготовку конкурсных материалов для успешной самопрезентации на заочном этапе конкурса профессионального мастерства «Сердце отдаю детям»: экспертиза дополнительной общеобразовательной общеразвивающей программы на соответствие требованиям к структуре и содержанию, оценка достижения планируемых результатов освоения ДООП и ее корректировка, содержание визитной карточки, эссе и видеообращения конкурсанта.</w:t>
            </w:r>
          </w:p>
          <w:p w:rsidR="0017428E" w:rsidRPr="00851086" w:rsidRDefault="0017428E" w:rsidP="0017428E">
            <w:pPr>
              <w:shd w:val="clear" w:color="auto" w:fill="FFFFFF"/>
              <w:spacing w:after="0" w:line="240" w:lineRule="exact"/>
              <w:rPr>
                <w:rFonts w:eastAsia="Times New Roman" w:cs="Calibri"/>
                <w:color w:val="222222"/>
                <w:sz w:val="24"/>
                <w:szCs w:val="24"/>
              </w:rPr>
            </w:pPr>
            <w:r w:rsidRPr="00851086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u w:val="single"/>
              </w:rPr>
              <w:t>Продукт:</w:t>
            </w:r>
            <w:r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u w:val="single"/>
              </w:rPr>
              <w:t xml:space="preserve"> </w:t>
            </w:r>
            <w:r w:rsidRPr="00851086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</w:rPr>
              <w:t>дополнительная общеобразовательная общеразвивающая программа, получившая экспертную оценку, проекты конкурсных испытаний «Визитная карточка», «Видеообращение профессиональному сообществу», «Эссе» по заданной теме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28E" w:rsidRPr="00851086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17428E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1086">
              <w:rPr>
                <w:rFonts w:ascii="Times New Roman" w:eastAsia="Times New Roman" w:hAnsi="Times New Roman"/>
                <w:sz w:val="24"/>
                <w:szCs w:val="24"/>
              </w:rPr>
              <w:t>12.02 - 27.02</w:t>
            </w:r>
          </w:p>
          <w:p w:rsidR="004A0F18" w:rsidRDefault="004A0F18" w:rsidP="002770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12.02-20.02 </w:t>
            </w:r>
            <w:r w:rsidRPr="0027706F">
              <w:rPr>
                <w:rFonts w:ascii="Times New Roman" w:hAnsi="Times New Roman"/>
              </w:rPr>
              <w:t>курсы повышения квалификации реализуются с использованием</w:t>
            </w:r>
            <w:r w:rsidR="0027706F" w:rsidRPr="0027706F">
              <w:rPr>
                <w:rFonts w:ascii="Times New Roman" w:hAnsi="Times New Roman"/>
              </w:rPr>
              <w:t xml:space="preserve"> </w:t>
            </w:r>
            <w:r w:rsidRPr="0027706F">
              <w:rPr>
                <w:rFonts w:ascii="Times New Roman" w:hAnsi="Times New Roman"/>
              </w:rPr>
              <w:t xml:space="preserve">платформы </w:t>
            </w:r>
            <w:r w:rsidR="0027706F" w:rsidRPr="0027706F">
              <w:rPr>
                <w:rStyle w:val="a9"/>
                <w:rFonts w:ascii="Times New Roman" w:hAnsi="Times New Roman"/>
                <w:sz w:val="24"/>
                <w:szCs w:val="24"/>
                <w:lang w:bidi="ru-RU"/>
              </w:rPr>
              <w:t>SaluteJazz</w:t>
            </w:r>
            <w:r w:rsidRPr="0027706F">
              <w:rPr>
                <w:rFonts w:ascii="Times New Roman" w:eastAsia="Times New Roman" w:hAnsi="Times New Roman"/>
              </w:rPr>
              <w:t xml:space="preserve">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10.00 до 11.30</w:t>
            </w:r>
          </w:p>
          <w:p w:rsidR="004A0F18" w:rsidRPr="00851086" w:rsidRDefault="004A0F18" w:rsidP="002770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21.02-27.02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дистанционнот</w:t>
            </w:r>
            <w:r w:rsidRPr="001742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0408">
              <w:rPr>
                <w:rStyle w:val="a9"/>
                <w:rFonts w:ascii="Times New Roman" w:hAnsi="Times New Roman"/>
                <w:sz w:val="24"/>
                <w:szCs w:val="24"/>
                <w:lang w:bidi="ru-RU"/>
              </w:rPr>
              <w:t>moodlippk.ru</w:t>
            </w:r>
            <w:r w:rsidRPr="001742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17428E" w:rsidRPr="00851086" w:rsidRDefault="0017428E" w:rsidP="0017428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51086">
              <w:rPr>
                <w:rFonts w:ascii="Times New Roman" w:eastAsia="Times New Roman" w:hAnsi="Times New Roman"/>
                <w:sz w:val="24"/>
                <w:szCs w:val="24"/>
              </w:rPr>
              <w:t>чно-заочн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851086">
              <w:rPr>
                <w:rFonts w:ascii="Times New Roman" w:eastAsia="Times New Roman" w:hAnsi="Times New Roman"/>
                <w:sz w:val="24"/>
                <w:szCs w:val="24"/>
              </w:rPr>
              <w:t xml:space="preserve"> с использованием ДОТ</w:t>
            </w:r>
          </w:p>
        </w:tc>
        <w:tc>
          <w:tcPr>
            <w:tcW w:w="1559" w:type="dxa"/>
            <w:shd w:val="clear" w:color="auto" w:fill="auto"/>
          </w:tcPr>
          <w:p w:rsidR="0017428E" w:rsidRPr="005031D8" w:rsidRDefault="0017428E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17428E" w:rsidRPr="005031D8" w:rsidTr="00F63D6A">
        <w:tc>
          <w:tcPr>
            <w:tcW w:w="14737" w:type="dxa"/>
            <w:gridSpan w:val="8"/>
            <w:shd w:val="clear" w:color="auto" w:fill="EEECE1" w:themeFill="background2"/>
          </w:tcPr>
          <w:p w:rsidR="0017428E" w:rsidRPr="005031D8" w:rsidRDefault="0017428E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Управленческие кадры</w:t>
            </w:r>
          </w:p>
        </w:tc>
      </w:tr>
      <w:tr w:rsidR="0017428E" w:rsidRPr="005031D8" w:rsidTr="005B0408">
        <w:tc>
          <w:tcPr>
            <w:tcW w:w="738" w:type="dxa"/>
            <w:shd w:val="clear" w:color="auto" w:fill="auto"/>
          </w:tcPr>
          <w:p w:rsidR="0017428E" w:rsidRPr="005031D8" w:rsidRDefault="00C162D2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97" w:type="dxa"/>
            <w:shd w:val="clear" w:color="auto" w:fill="auto"/>
          </w:tcPr>
          <w:p w:rsidR="0017428E" w:rsidRDefault="0017428E" w:rsidP="001742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аместители руководителей образовательных организаций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A0F18" w:rsidRDefault="004A0F18" w:rsidP="004A0F1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>Ващенко Т.И., начальник отдела организации профильного обучения и сопровождения мероприятий</w:t>
            </w:r>
          </w:p>
          <w:p w:rsidR="00C162D2" w:rsidRDefault="00C162D2" w:rsidP="0017428E">
            <w:pPr>
              <w:spacing w:after="0" w:line="240" w:lineRule="exact"/>
              <w:rPr>
                <w:rStyle w:val="a9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162D2"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  <w:r w:rsidRPr="00C162D2">
              <w:rPr>
                <w:lang w:val="en-US"/>
              </w:rPr>
              <w:t xml:space="preserve"> </w:t>
            </w:r>
            <w:hyperlink r:id="rId14" w:history="1">
              <w:r w:rsidRPr="00C35E64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vashchenkoti@ippk.ru</w:t>
              </w:r>
            </w:hyperlink>
          </w:p>
          <w:p w:rsidR="00C162D2" w:rsidRPr="00D7314E" w:rsidRDefault="00C162D2" w:rsidP="00C162D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162D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8(4212)</w:t>
            </w:r>
            <w:r w:rsidRPr="00C162D2">
              <w:rPr>
                <w:rStyle w:val="a9"/>
                <w:lang w:val="en-US"/>
              </w:rPr>
              <w:t xml:space="preserve"> </w:t>
            </w:r>
            <w:r w:rsidRPr="00C162D2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46 14 </w:t>
            </w:r>
            <w:r w:rsidRPr="00D7314E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85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17428E" w:rsidRDefault="0017428E" w:rsidP="0017428E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8A6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профильного обучения в современной школе: методические и содержательные аспекты</w:t>
            </w:r>
          </w:p>
          <w:p w:rsidR="0017428E" w:rsidRDefault="0017428E" w:rsidP="00C162D2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DDE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В программе:</w:t>
            </w:r>
            <w:r w:rsidRPr="00C4365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br/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t>Нормативные основы организации профильного образования. Требования к разработке учебного плана профиля, плана внеурочной деятельности. Дополнительное образование и проектная деятельность в профильных классах. Реализация профориентационного минимума с учетом направленности профиля. Сетевое взаимодействие как условие повышения эффективности профильного обучения. Стажировки на базе опорных школ, реализующих обновленную модель профильных классов.</w:t>
            </w:r>
          </w:p>
          <w:p w:rsidR="0017428E" w:rsidRDefault="0017428E" w:rsidP="00C162D2">
            <w:pPr>
              <w:spacing w:after="0" w:line="240" w:lineRule="exact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192DDE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Продукт: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 </w:t>
            </w:r>
          </w:p>
          <w:p w:rsidR="0017428E" w:rsidRPr="00B00E2B" w:rsidRDefault="0017428E" w:rsidP="00C162D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7449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t>одель профильного обучения в образовательной организации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28E" w:rsidRPr="00B00E2B" w:rsidRDefault="00886853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17428E" w:rsidRPr="00B00E2B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17428E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1559" w:type="dxa"/>
            <w:shd w:val="clear" w:color="auto" w:fill="auto"/>
          </w:tcPr>
          <w:p w:rsidR="0017428E" w:rsidRPr="005031D8" w:rsidRDefault="0017428E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17428E" w:rsidRPr="005031D8" w:rsidTr="005B0408">
        <w:tc>
          <w:tcPr>
            <w:tcW w:w="738" w:type="dxa"/>
            <w:shd w:val="clear" w:color="auto" w:fill="auto"/>
          </w:tcPr>
          <w:p w:rsidR="0017428E" w:rsidRPr="005031D8" w:rsidRDefault="00C162D2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97" w:type="dxa"/>
            <w:shd w:val="clear" w:color="auto" w:fill="auto"/>
          </w:tcPr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D641E8">
              <w:rPr>
                <w:rFonts w:ascii="Times New Roman" w:eastAsia="Times New Roman" w:hAnsi="Times New Roman"/>
                <w:sz w:val="24"/>
                <w:szCs w:val="24"/>
              </w:rPr>
              <w:t>уководители общеобразовательных организаций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0F18" w:rsidRDefault="004A0F18" w:rsidP="004A0F1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1E8">
              <w:rPr>
                <w:rFonts w:ascii="Times New Roman" w:eastAsia="Times New Roman" w:hAnsi="Times New Roman"/>
                <w:sz w:val="24"/>
                <w:szCs w:val="24"/>
              </w:rPr>
              <w:t>Перминова О.П.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ц</w:t>
            </w:r>
            <w:r w:rsidRPr="00975158">
              <w:rPr>
                <w:rFonts w:ascii="Times New Roman" w:eastAsia="Times New Roman" w:hAnsi="Times New Roman"/>
                <w:sz w:val="24"/>
                <w:szCs w:val="24"/>
              </w:rPr>
              <w:t>ентр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75158">
              <w:rPr>
                <w:rFonts w:ascii="Times New Roman" w:eastAsia="Times New Roman" w:hAnsi="Times New Roman"/>
                <w:sz w:val="24"/>
                <w:szCs w:val="24"/>
              </w:rPr>
              <w:t xml:space="preserve"> непрерывного повышения профессионального мастерства педагогических работников и управленческих кадров</w:t>
            </w:r>
          </w:p>
          <w:p w:rsidR="00C162D2" w:rsidRDefault="00C162D2" w:rsidP="0017428E">
            <w:pPr>
              <w:spacing w:after="0" w:line="240" w:lineRule="exact"/>
              <w:rPr>
                <w:rStyle w:val="a9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E4FB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</w:t>
            </w:r>
            <w:r w:rsidRPr="00C162D2">
              <w:rPr>
                <w:lang w:val="en-US"/>
              </w:rPr>
              <w:t xml:space="preserve"> </w:t>
            </w:r>
            <w:hyperlink r:id="rId15" w:history="1">
              <w:r w:rsidR="008E4FB5" w:rsidRPr="00C35E64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perminovao@ippk.ru</w:t>
              </w:r>
            </w:hyperlink>
          </w:p>
          <w:p w:rsidR="008E4FB5" w:rsidRPr="00D7314E" w:rsidRDefault="008E4FB5" w:rsidP="008E4FB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162D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8(4212)</w:t>
            </w:r>
            <w:r w:rsidRPr="00C162D2">
              <w:rPr>
                <w:rStyle w:val="a9"/>
                <w:lang w:val="en-US"/>
              </w:rPr>
              <w:t xml:space="preserve"> </w:t>
            </w:r>
            <w:r w:rsidRPr="00C162D2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46 14 </w:t>
            </w:r>
            <w:r w:rsidRPr="00D7314E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19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17428E" w:rsidRPr="00D641E8" w:rsidRDefault="0017428E" w:rsidP="0017428E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641E8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Государственно-общественное управление общеобразовательной организацией 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5937F3">
              <w:rPr>
                <w:rFonts w:ascii="Times New Roman" w:hAnsi="Times New Roman"/>
                <w:i/>
                <w:kern w:val="2"/>
                <w:sz w:val="24"/>
                <w:szCs w:val="24"/>
                <w:u w:val="single"/>
                <w14:ligatures w14:val="standardContextual"/>
              </w:rPr>
              <w:t>В программе</w:t>
            </w:r>
            <w:r w:rsidRPr="00D641E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: </w:t>
            </w:r>
          </w:p>
          <w:p w:rsidR="0017428E" w:rsidRPr="00D641E8" w:rsidRDefault="0017428E" w:rsidP="0017428E">
            <w:pPr>
              <w:spacing w:after="0" w:line="24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D641E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сущность, основные понятия ГОУО, нормативно-правовая база ГОУО, коллегиальные органы общеобразовательной организации. Основные модели ГОУО. Управляющий совет –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641E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модель ГОУО. Разработка программы развития как стратегического документа совместно с коллегиальными органами.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ВСОКО. </w:t>
            </w:r>
            <w:r w:rsidRPr="00D641E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Независимая система оценки качества образования школы. Информационная открытость образовательной организации.</w:t>
            </w:r>
          </w:p>
          <w:p w:rsidR="0017428E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</w:rPr>
            </w:pPr>
            <w:r w:rsidRPr="005937F3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</w:rPr>
              <w:t>Продукт:</w:t>
            </w:r>
          </w:p>
          <w:p w:rsidR="0017428E" w:rsidRPr="005937F3" w:rsidRDefault="0017428E" w:rsidP="0017428E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фрагмент </w:t>
            </w:r>
            <w:r w:rsidRPr="00D641E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программы развития как стратегического документа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28E" w:rsidRPr="00B00E2B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17428E" w:rsidRPr="00B00E2B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16.02-21.02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17428E" w:rsidRPr="00B00E2B" w:rsidRDefault="0017428E" w:rsidP="00174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shd w:val="clear" w:color="auto" w:fill="auto"/>
          </w:tcPr>
          <w:p w:rsidR="0017428E" w:rsidRPr="005031D8" w:rsidRDefault="0017428E" w:rsidP="0017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B91EE3">
              <w:rPr>
                <w:rFonts w:ascii="Times New Roman" w:eastAsia="Times New Roman" w:hAnsi="Times New Roman"/>
                <w:sz w:val="24"/>
                <w:szCs w:val="24"/>
              </w:rPr>
              <w:t>уководители, заместители руководителей, педагогические и методические работники образовательных организаций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Беляева Л.Л. старший методист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</w:t>
            </w:r>
            <w:r w:rsidRPr="00423A62">
              <w:rPr>
                <w:rFonts w:ascii="Times New Roman" w:eastAsia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23A62">
              <w:rPr>
                <w:rFonts w:ascii="Times New Roman" w:eastAsia="Times New Roman" w:hAnsi="Times New Roman"/>
                <w:sz w:val="24"/>
                <w:szCs w:val="24"/>
              </w:rPr>
              <w:t xml:space="preserve"> цифровой трансформации образования</w:t>
            </w:r>
          </w:p>
          <w:p w:rsidR="00A60A1A" w:rsidRPr="00824A6E" w:rsidRDefault="00A60A1A" w:rsidP="00A60A1A">
            <w:pPr>
              <w:pStyle w:val="TableParagraph"/>
              <w:spacing w:line="260" w:lineRule="exact"/>
              <w:ind w:right="2"/>
              <w:rPr>
                <w:rStyle w:val="a9"/>
                <w:rFonts w:eastAsia="Calibri"/>
                <w:sz w:val="24"/>
                <w:szCs w:val="24"/>
                <w:lang w:bidi="ar-SA"/>
              </w:rPr>
            </w:pPr>
            <w:r w:rsidRPr="00824A6E">
              <w:rPr>
                <w:sz w:val="24"/>
                <w:szCs w:val="24"/>
                <w:lang w:val="en-US"/>
              </w:rPr>
              <w:t>e-mail:</w:t>
            </w:r>
            <w:r w:rsidRPr="00824A6E">
              <w:rPr>
                <w:sz w:val="24"/>
                <w:szCs w:val="24"/>
              </w:rPr>
              <w:t xml:space="preserve"> </w:t>
            </w:r>
            <w:r w:rsidRPr="00824A6E">
              <w:rPr>
                <w:rStyle w:val="a9"/>
                <w:rFonts w:eastAsia="Calibri"/>
                <w:sz w:val="24"/>
                <w:szCs w:val="24"/>
                <w:lang w:val="en-US" w:bidi="ar-SA"/>
              </w:rPr>
              <w:t>belyaevall@ippk.</w:t>
            </w:r>
          </w:p>
          <w:p w:rsidR="00A60A1A" w:rsidRPr="0040304B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304B">
              <w:rPr>
                <w:rFonts w:ascii="Times New Roman" w:hAnsi="Times New Roman"/>
                <w:sz w:val="24"/>
                <w:szCs w:val="24"/>
                <w:lang w:val="en-US"/>
              </w:rPr>
              <w:t>8 (4212) 46-</w:t>
            </w:r>
            <w:r w:rsidRPr="0040304B">
              <w:rPr>
                <w:rFonts w:ascii="Times New Roman" w:hAnsi="Times New Roman"/>
                <w:sz w:val="24"/>
                <w:szCs w:val="24"/>
              </w:rPr>
              <w:t>14</w:t>
            </w:r>
            <w:r w:rsidRPr="004030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0304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1F0AD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Цифровой инструментарий на основе искусственного интеллекта для выбора эффективных управленческих образовательных решений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01C8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В программе:</w:t>
            </w:r>
            <w:r w:rsidRPr="00B00E2B">
              <w:rPr>
                <w:rFonts w:ascii="Times New Roman" w:eastAsia="Times New Roman" w:hAnsi="Times New Roman"/>
                <w:iCs/>
                <w:sz w:val="24"/>
                <w:szCs w:val="24"/>
              </w:rPr>
              <w:br/>
              <w:t>Возможность применения цифровых инструментов на основе искусственного интеллекта для определенных образовательных управленческих задач. Алгоритмические шаги проектирования цифровой образовательной среды образовательной организации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  <w:p w:rsidR="00A60A1A" w:rsidRPr="00E47C49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65CE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  <w:t>Продукт: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8865CE">
              <w:rPr>
                <w:rFonts w:ascii="Times New Roman" w:eastAsia="Times New Roman" w:hAnsi="Times New Roman"/>
                <w:iCs/>
                <w:sz w:val="24"/>
                <w:szCs w:val="24"/>
              </w:rPr>
              <w:t>к</w:t>
            </w:r>
            <w:r w:rsidRPr="00B00E2B">
              <w:rPr>
                <w:rFonts w:ascii="Times New Roman" w:eastAsia="Times New Roman" w:hAnsi="Times New Roman"/>
                <w:iCs/>
                <w:sz w:val="24"/>
                <w:szCs w:val="24"/>
              </w:rPr>
              <w:t>ейс-отчет по использованию цифровых инструментов на основе ИИ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. </w:t>
            </w:r>
            <w:r w:rsidRPr="00B00E2B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Проекты ЦОС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09.02-14.02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408">
              <w:rPr>
                <w:rFonts w:ascii="Times New Roman" w:eastAsia="Times New Roman" w:hAnsi="Times New Roman"/>
                <w:sz w:val="24"/>
                <w:szCs w:val="24"/>
              </w:rPr>
              <w:t>включение 9.02 и 12.02 14.30-16.00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408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Pr="005B0408">
              <w:rPr>
                <w:rStyle w:val="a9"/>
                <w:rFonts w:ascii="Times New Roman" w:hAnsi="Times New Roman"/>
                <w:sz w:val="24"/>
                <w:szCs w:val="24"/>
                <w:lang w:bidi="ru-RU"/>
              </w:rPr>
              <w:t>moodlippk.ru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Pr="00B00E2B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чно-заочная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применением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 ДОТ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F63D6A">
        <w:tc>
          <w:tcPr>
            <w:tcW w:w="14737" w:type="dxa"/>
            <w:gridSpan w:val="8"/>
            <w:shd w:val="clear" w:color="auto" w:fill="EEECE1" w:themeFill="background2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ФГОС начального, основного, общего образования</w:t>
            </w:r>
          </w:p>
        </w:tc>
      </w:tr>
      <w:tr w:rsidR="00A60A1A" w:rsidRPr="005031D8" w:rsidTr="0027706F">
        <w:trPr>
          <w:trHeight w:val="1550"/>
        </w:trPr>
        <w:tc>
          <w:tcPr>
            <w:tcW w:w="738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чителя начальных классов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>Козик И.В., старший методист отдела дошкольного и на</w:t>
            </w:r>
            <w:r>
              <w:rPr>
                <w:rFonts w:ascii="Times New Roman" w:hAnsi="Times New Roman"/>
                <w:sz w:val="24"/>
                <w:szCs w:val="24"/>
              </w:rPr>
              <w:t>ча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льного образования ЦСиОКОО</w:t>
            </w:r>
          </w:p>
          <w:p w:rsidR="00A60A1A" w:rsidRPr="00B04DAA" w:rsidRDefault="00A60A1A" w:rsidP="00A60A1A">
            <w:pPr>
              <w:spacing w:after="0" w:line="240" w:lineRule="exact"/>
              <w:rPr>
                <w:rStyle w:val="a9"/>
                <w:rFonts w:ascii="Times New Roman" w:hAnsi="Times New Roman"/>
                <w:lang w:val="en-US"/>
              </w:rPr>
            </w:pPr>
            <w:r w:rsidRPr="00F6704E">
              <w:rPr>
                <w:rFonts w:ascii="Times New Roman" w:hAnsi="Times New Roman"/>
                <w:lang w:val="en-US"/>
              </w:rPr>
              <w:t>e-mail:</w:t>
            </w:r>
            <w:r w:rsidRPr="00B04DAA">
              <w:rPr>
                <w:lang w:val="en-US"/>
              </w:rPr>
              <w:t xml:space="preserve"> </w:t>
            </w:r>
            <w:r w:rsidRPr="00B04DAA"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  <w:t>kozikiv@ippk.ru</w:t>
            </w:r>
          </w:p>
          <w:p w:rsidR="00A60A1A" w:rsidRPr="00B04DA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31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(4212)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46-</w:t>
            </w:r>
            <w:r w:rsidRPr="00D7314E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-7</w:t>
            </w:r>
            <w:r w:rsidRPr="00B04DA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D08">
              <w:rPr>
                <w:rFonts w:ascii="Times New Roman" w:hAnsi="Times New Roman"/>
                <w:b/>
                <w:sz w:val="24"/>
                <w:szCs w:val="24"/>
              </w:rPr>
              <w:t>Система оценивания в начальной школе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0A1A" w:rsidRPr="007F2575" w:rsidRDefault="00A60A1A" w:rsidP="00A60A1A">
            <w:pPr>
              <w:spacing w:after="0" w:line="240" w:lineRule="exac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F25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В программе: 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>Оценочная деятельность в начальной школе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3659">
              <w:rPr>
                <w:rFonts w:ascii="Times New Roman" w:hAnsi="Times New Roman"/>
                <w:sz w:val="24"/>
                <w:szCs w:val="24"/>
              </w:rPr>
              <w:br/>
              <w:t>Оценивание предметных результатов по учебному предмету «Русский язык»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br/>
              <w:t>Оценивание предметных результатов по учебному предмету «Литературное чтение»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 Оценивание предметных результатов по учебному предмету «Математика»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Оценивание предметных результатов по учебному предмету «Окружающий мир»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 Формирующее оценивание в начальной школе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0A1A" w:rsidRPr="00E95D08" w:rsidRDefault="00A60A1A" w:rsidP="00A60A1A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7F12E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Продукт</w:t>
            </w:r>
            <w:r w:rsidRPr="004A0F18">
              <w:rPr>
                <w:rFonts w:ascii="Times New Roman" w:hAnsi="Times New Roman"/>
                <w:sz w:val="24"/>
                <w:szCs w:val="24"/>
              </w:rPr>
              <w:t>: с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борник инструментов оценивания планируемых предметных результатов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C43659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-20.02</w:t>
            </w:r>
          </w:p>
          <w:p w:rsidR="00A60A1A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13.00 </w:t>
            </w:r>
          </w:p>
          <w:p w:rsidR="00A60A1A" w:rsidRDefault="00A60A1A" w:rsidP="00A60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7C1">
              <w:rPr>
                <w:rFonts w:ascii="Times New Roman" w:hAnsi="Times New Roman"/>
                <w:sz w:val="18"/>
                <w:szCs w:val="18"/>
              </w:rPr>
              <w:t xml:space="preserve">курсы повышения квалификации реализуются с использованием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платформы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 (22 часа по 4-5 часов в день), </w:t>
            </w:r>
          </w:p>
          <w:p w:rsidR="00A60A1A" w:rsidRPr="003C0482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14-20.02 (14 часов-дистант)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чно-заочная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применением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 ДОТ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pStyle w:val="Default"/>
              <w:spacing w:line="240" w:lineRule="exact"/>
              <w:rPr>
                <w:rFonts w:ascii="Times New Roman" w:hAnsi="Times New Roman" w:cs="Times New Roman"/>
              </w:rPr>
            </w:pPr>
            <w:r w:rsidRPr="00C27409">
              <w:rPr>
                <w:rFonts w:ascii="Times New Roman" w:hAnsi="Times New Roman" w:cs="Times New Roman"/>
              </w:rPr>
              <w:t>Учителя физической культуры</w:t>
            </w:r>
          </w:p>
          <w:p w:rsidR="00A60A1A" w:rsidRPr="00C27409" w:rsidRDefault="00A60A1A" w:rsidP="00A60A1A">
            <w:pPr>
              <w:pStyle w:val="Default"/>
              <w:spacing w:line="240" w:lineRule="exact"/>
              <w:rPr>
                <w:rFonts w:ascii="Times New Roman" w:hAnsi="Times New Roman" w:cs="Times New Roman"/>
              </w:rPr>
            </w:pP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2524F">
              <w:rPr>
                <w:rFonts w:ascii="Times New Roman" w:hAnsi="Times New Roman"/>
                <w:sz w:val="24"/>
                <w:szCs w:val="24"/>
              </w:rPr>
              <w:t xml:space="preserve">Ветошкина Е.А., доцент кафедры теории и методики обучения, </w:t>
            </w:r>
          </w:p>
          <w:p w:rsidR="00A60A1A" w:rsidRPr="005031D8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524F">
              <w:rPr>
                <w:rFonts w:ascii="Times New Roman" w:hAnsi="Times New Roman"/>
                <w:sz w:val="24"/>
                <w:szCs w:val="24"/>
              </w:rPr>
              <w:t>канд. пед. наук, доцент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Pr="00C27409" w:rsidRDefault="00A60A1A" w:rsidP="00A60A1A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2740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Реализация содержания учебного предмета «Физическая культура» в соответствии с ФГОС </w:t>
            </w:r>
          </w:p>
          <w:p w:rsidR="00A60A1A" w:rsidRPr="007F2575" w:rsidRDefault="00A60A1A" w:rsidP="00A60A1A">
            <w:pPr>
              <w:pStyle w:val="Default"/>
              <w:spacing w:line="240" w:lineRule="exact"/>
              <w:rPr>
                <w:u w:val="single"/>
              </w:rPr>
            </w:pPr>
            <w:r w:rsidRPr="007F2575">
              <w:rPr>
                <w:i/>
                <w:iCs/>
                <w:u w:val="single"/>
              </w:rPr>
              <w:t xml:space="preserve">В программе: </w:t>
            </w:r>
          </w:p>
          <w:p w:rsidR="00A60A1A" w:rsidRPr="00B2021C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2021C">
              <w:rPr>
                <w:rFonts w:ascii="Times New Roman" w:hAnsi="Times New Roman"/>
                <w:sz w:val="24"/>
                <w:szCs w:val="24"/>
              </w:rPr>
              <w:t>Инвариантный модуль. «Государственная политика в области образования. Нормативно-правовая основа организации воспитания. Рабочая программа воспитания и календарный план воспитательной работы. Психолого-педагогическая адаптация детей из семей иностранных граждан. Профилактика суицидального поведения обучающихся. Функциональная грамотность обучающихся. Цифровая образовательная среда. Библиотека цифрового образовательного контента».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2021C">
              <w:rPr>
                <w:rFonts w:ascii="Times New Roman" w:hAnsi="Times New Roman"/>
                <w:sz w:val="24"/>
                <w:szCs w:val="24"/>
              </w:rPr>
              <w:t xml:space="preserve">Системно-деятельностный подход как основа ФГОС. Требования к результатам освоения программ начального и основного общего образования. Современный урок физической культуры в условиях введения обновленных ФГОС. Основные виды учебных занятий. Формы организации учебной деятельности и их особенности. Примерная рабочая программа по предмету и проектирование учебного занятия. </w:t>
            </w:r>
            <w:r w:rsidRPr="00B202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 и структура примерной рабочей программы по предмету </w:t>
            </w:r>
          </w:p>
          <w:p w:rsidR="00A60A1A" w:rsidRPr="00B2021C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2021C">
              <w:rPr>
                <w:rFonts w:ascii="Times New Roman" w:hAnsi="Times New Roman"/>
                <w:sz w:val="24"/>
                <w:szCs w:val="24"/>
              </w:rPr>
              <w:t>«Физическая культура». Примерные рабочие программы учебного предмета «Физическая культура» на основе видов спорта (самбо, регби, шахматы, лапта и др.).</w:t>
            </w:r>
          </w:p>
          <w:p w:rsidR="00A60A1A" w:rsidRPr="00B2021C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2021C">
              <w:rPr>
                <w:rFonts w:ascii="Times New Roman" w:hAnsi="Times New Roman"/>
                <w:sz w:val="24"/>
                <w:szCs w:val="24"/>
              </w:rPr>
              <w:t>Проектирование учебного занятия на основе примерной рабочей программы по предмету «Физическая культура». Система подготовки обучающихся к олимпиаде. Мониторинг образовательных достижений школьников. Особенности итогового оценивания предметных результатов по физической культуре. Опыт реализации вариативной части учебного предмета «Физическая культура».</w:t>
            </w:r>
          </w:p>
          <w:p w:rsidR="00A60A1A" w:rsidRPr="007F2575" w:rsidRDefault="00A60A1A" w:rsidP="00A60A1A">
            <w:pPr>
              <w:spacing w:after="0" w:line="240" w:lineRule="exac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F25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Продукт</w:t>
            </w:r>
          </w:p>
          <w:p w:rsidR="00A60A1A" w:rsidRPr="00B2021C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2021C">
              <w:rPr>
                <w:rFonts w:ascii="Times New Roman" w:hAnsi="Times New Roman"/>
                <w:sz w:val="24"/>
                <w:szCs w:val="24"/>
              </w:rPr>
              <w:t>Проект учебного занятия (урока) по одному из разделов базовой или вариативной части.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заданий </w:t>
            </w:r>
            <w:r w:rsidRPr="00B2021C">
              <w:rPr>
                <w:rFonts w:ascii="Times New Roman" w:hAnsi="Times New Roman"/>
                <w:sz w:val="24"/>
                <w:szCs w:val="24"/>
              </w:rPr>
              <w:t xml:space="preserve">по формированию функциональной грамотности на уроках физической </w:t>
            </w:r>
          </w:p>
          <w:p w:rsidR="00A60A1A" w:rsidRPr="00C43659" w:rsidRDefault="00A60A1A" w:rsidP="00A60A1A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21C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C43659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  <w:r w:rsidRPr="0062524F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2-13.02</w:t>
            </w:r>
          </w:p>
          <w:p w:rsidR="00A60A1A" w:rsidRPr="0062524F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224">
              <w:rPr>
                <w:rFonts w:ascii="Times New Roman" w:eastAsia="Times New Roman" w:hAnsi="Times New Roman"/>
                <w:sz w:val="24"/>
                <w:szCs w:val="24"/>
              </w:rPr>
              <w:t xml:space="preserve">02.02-07.02 дистант, </w:t>
            </w:r>
          </w:p>
          <w:p w:rsidR="00A60A1A" w:rsidRPr="0062524F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224">
              <w:rPr>
                <w:rFonts w:ascii="Times New Roman" w:eastAsia="Times New Roman" w:hAnsi="Times New Roman"/>
                <w:sz w:val="24"/>
                <w:szCs w:val="24"/>
              </w:rPr>
              <w:t xml:space="preserve">с 9.02 -13.02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0A1A" w:rsidRPr="0062524F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62524F">
              <w:rPr>
                <w:rFonts w:ascii="Times New Roman" w:eastAsia="Times New Roman" w:hAnsi="Times New Roman"/>
                <w:sz w:val="24"/>
                <w:szCs w:val="24"/>
              </w:rPr>
              <w:t>чно</w:t>
            </w:r>
          </w:p>
          <w:p w:rsidR="00A60A1A" w:rsidRPr="00C43659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21731">
              <w:rPr>
                <w:rFonts w:ascii="Times New Roman" w:hAnsi="Times New Roman"/>
                <w:sz w:val="24"/>
                <w:szCs w:val="24"/>
              </w:rPr>
              <w:t>чно-заочная с применением ДОТ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F63D6A">
        <w:tc>
          <w:tcPr>
            <w:tcW w:w="14737" w:type="dxa"/>
            <w:gridSpan w:val="8"/>
            <w:shd w:val="clear" w:color="auto" w:fill="EEECE1" w:themeFill="background2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175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обучающихся к государственной итоговой аттестации</w:t>
            </w: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473F50">
              <w:rPr>
                <w:rFonts w:ascii="Times New Roman" w:eastAsia="Times New Roman" w:hAnsi="Times New Roman"/>
                <w:sz w:val="24"/>
                <w:szCs w:val="24"/>
              </w:rPr>
              <w:t>чителя общеобразовательных организаций, преподаватели - эксперты региональных предметных комиссий по оцениванию развернутых заданий ЕГЭ (русский язык, математика, биология, английский язык)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0A1A" w:rsidRPr="00844C5F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5F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Бухарова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аиса </w:t>
            </w:r>
            <w:r w:rsidRPr="00E905FE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едоровна</w:t>
            </w:r>
            <w:r w:rsidRPr="00E905FE">
              <w:rPr>
                <w:rFonts w:ascii="Times New Roman" w:eastAsia="Times New Roman" w:hAnsi="Times New Roman"/>
                <w:sz w:val="24"/>
                <w:szCs w:val="24"/>
              </w:rPr>
              <w:t>, начальник отдела основного обще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и среднего общего образования</w:t>
            </w:r>
          </w:p>
          <w:p w:rsidR="00A60A1A" w:rsidRPr="00F6704E" w:rsidRDefault="00A60A1A" w:rsidP="00A60A1A">
            <w:pPr>
              <w:spacing w:after="0" w:line="240" w:lineRule="exact"/>
              <w:rPr>
                <w:rFonts w:ascii="Times New Roman" w:hAnsi="Times New Roman"/>
                <w:lang w:val="en-US"/>
              </w:rPr>
            </w:pPr>
            <w:r w:rsidRPr="00F6704E">
              <w:rPr>
                <w:rFonts w:ascii="Times New Roman" w:hAnsi="Times New Roman"/>
                <w:lang w:val="en-US"/>
              </w:rPr>
              <w:t>e-mail:</w:t>
            </w:r>
            <w:r w:rsidRPr="00583C3E">
              <w:rPr>
                <w:lang w:val="en-US"/>
              </w:rPr>
              <w:t xml:space="preserve"> </w:t>
            </w:r>
            <w:hyperlink r:id="rId16" w:history="1">
              <w:r w:rsidRPr="00F6704E">
                <w:rPr>
                  <w:rStyle w:val="a9"/>
                  <w:rFonts w:ascii="Times New Roman" w:hAnsi="Times New Roman"/>
                  <w:lang w:val="en-US"/>
                </w:rPr>
                <w:t>b</w:t>
              </w:r>
              <w:r w:rsidRPr="00F6704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uharovarf@ippk.ru</w:t>
              </w:r>
            </w:hyperlink>
          </w:p>
          <w:p w:rsidR="00A60A1A" w:rsidRPr="00F6704E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670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 (4212) 46-14-48</w:t>
            </w:r>
          </w:p>
        </w:tc>
        <w:tc>
          <w:tcPr>
            <w:tcW w:w="5382" w:type="dxa"/>
            <w:shd w:val="clear" w:color="auto" w:fill="auto"/>
          </w:tcPr>
          <w:p w:rsidR="00A60A1A" w:rsidRPr="00E905FE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5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Подготовка экспертов региональных предметных комиссий по проверке выполнения заданий с развернутым ответом государственной итоговой аттестации</w:t>
            </w:r>
          </w:p>
          <w:p w:rsidR="00A60A1A" w:rsidRPr="00E905FE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F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</w:p>
          <w:p w:rsidR="00A60A1A" w:rsidRPr="00E905FE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5FE">
              <w:rPr>
                <w:rFonts w:ascii="Times New Roman" w:hAnsi="Times New Roman"/>
                <w:sz w:val="24"/>
                <w:szCs w:val="24"/>
              </w:rPr>
              <w:t>Нормативно-правовые основы деятельности региональной предметной комиссии; структура и содержание контрольных измерительных материалов по предмету; методика проверки и оценки заданий с развернутым ответом; согласование подходов в оценивании</w:t>
            </w:r>
          </w:p>
          <w:p w:rsidR="00A60A1A" w:rsidRPr="00E905FE" w:rsidRDefault="00A60A1A" w:rsidP="00A60A1A">
            <w:pPr>
              <w:spacing w:after="0" w:line="240" w:lineRule="exac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905F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Продукт:</w:t>
            </w:r>
          </w:p>
          <w:p w:rsidR="00A60A1A" w:rsidRPr="004806A3" w:rsidRDefault="00A60A1A" w:rsidP="00A60A1A">
            <w:pPr>
              <w:spacing w:after="0" w:line="240" w:lineRule="exact"/>
              <w:rPr>
                <w:rFonts w:ascii="Times New Roman" w:hAnsi="Times New Roman"/>
              </w:rPr>
            </w:pPr>
            <w:r w:rsidRPr="00A315AD">
              <w:rPr>
                <w:rFonts w:ascii="Times New Roman" w:hAnsi="Times New Roman"/>
                <w:sz w:val="24"/>
                <w:szCs w:val="24"/>
              </w:rPr>
              <w:t>Чек-лист работы регионального эксперта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06.02- 28.02;</w:t>
            </w:r>
          </w:p>
          <w:p w:rsidR="00A60A1A" w:rsidRPr="00AB5B66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09.02- 28.02;</w:t>
            </w:r>
          </w:p>
          <w:p w:rsidR="00A60A1A" w:rsidRPr="00AB5B66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09.02-21.02;</w:t>
            </w:r>
          </w:p>
          <w:p w:rsidR="00A60A1A" w:rsidRPr="00AB5B66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60A1A" w:rsidRPr="0062524F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02.02-14.02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A60A1A" w:rsidRPr="00A11360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EAE">
              <w:rPr>
                <w:rFonts w:ascii="Times New Roman" w:hAnsi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применением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1559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CF3204">
        <w:trPr>
          <w:trHeight w:val="5672"/>
        </w:trPr>
        <w:tc>
          <w:tcPr>
            <w:tcW w:w="738" w:type="dxa"/>
            <w:vMerge w:val="restart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F50">
              <w:rPr>
                <w:rFonts w:ascii="Times New Roman" w:eastAsia="Times New Roman" w:hAnsi="Times New Roman"/>
                <w:sz w:val="24"/>
                <w:szCs w:val="24"/>
              </w:rPr>
              <w:t>Учителя общеобразовательных организаций, преподаватели - эксперты региональных предметных комиссий по оцениванию развернутых заданий ЕГЭ (физика, химия, информатика, история, география, обществознание, литература)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5FE">
              <w:rPr>
                <w:rFonts w:ascii="Times New Roman" w:eastAsia="Times New Roman" w:hAnsi="Times New Roman"/>
                <w:sz w:val="24"/>
                <w:szCs w:val="24"/>
              </w:rPr>
              <w:t>Бухарова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аиса </w:t>
            </w:r>
            <w:r w:rsidRPr="00E905FE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едоровна</w:t>
            </w:r>
            <w:r w:rsidRPr="00E905FE">
              <w:rPr>
                <w:rFonts w:ascii="Times New Roman" w:eastAsia="Times New Roman" w:hAnsi="Times New Roman"/>
                <w:sz w:val="24"/>
                <w:szCs w:val="24"/>
              </w:rPr>
              <w:t xml:space="preserve">, начальник отдела </w:t>
            </w:r>
            <w:r w:rsidRPr="00E905F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основного обще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и среднего общего образования</w:t>
            </w:r>
          </w:p>
          <w:p w:rsidR="00A60A1A" w:rsidRPr="00F6704E" w:rsidRDefault="00A60A1A" w:rsidP="00A60A1A">
            <w:pPr>
              <w:spacing w:after="0" w:line="240" w:lineRule="exact"/>
              <w:rPr>
                <w:rFonts w:ascii="Times New Roman" w:hAnsi="Times New Roman"/>
                <w:lang w:val="en-US"/>
              </w:rPr>
            </w:pPr>
            <w:r w:rsidRPr="00F6704E">
              <w:rPr>
                <w:rFonts w:ascii="Times New Roman" w:hAnsi="Times New Roman"/>
                <w:lang w:val="en-US"/>
              </w:rPr>
              <w:t>e-mail:</w:t>
            </w:r>
            <w:r w:rsidRPr="00583C3E">
              <w:rPr>
                <w:lang w:val="en-US"/>
              </w:rPr>
              <w:t xml:space="preserve"> </w:t>
            </w:r>
            <w:hyperlink r:id="rId17" w:history="1">
              <w:r w:rsidRPr="00F6704E">
                <w:rPr>
                  <w:rStyle w:val="a9"/>
                  <w:rFonts w:ascii="Times New Roman" w:hAnsi="Times New Roman"/>
                  <w:lang w:val="en-US"/>
                </w:rPr>
                <w:t>b</w:t>
              </w:r>
              <w:r w:rsidRPr="00F6704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uharovarf@ippk.ru</w:t>
              </w:r>
            </w:hyperlink>
          </w:p>
          <w:p w:rsidR="00A60A1A" w:rsidRPr="00C33895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670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 (4212) 46-14-48</w:t>
            </w:r>
          </w:p>
        </w:tc>
        <w:tc>
          <w:tcPr>
            <w:tcW w:w="5382" w:type="dxa"/>
            <w:vMerge w:val="restart"/>
            <w:shd w:val="clear" w:color="auto" w:fill="auto"/>
            <w:vAlign w:val="center"/>
          </w:tcPr>
          <w:p w:rsidR="00A60A1A" w:rsidRPr="00E905FE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5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Подготовка экспертов региональных предметных комиссий по проверке выполнения заданий с развернутым ответом государственной итоговой аттестации</w:t>
            </w:r>
          </w:p>
          <w:p w:rsidR="00A60A1A" w:rsidRPr="00E905FE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F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</w:p>
          <w:p w:rsidR="00A60A1A" w:rsidRPr="00E905FE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5FE">
              <w:rPr>
                <w:rFonts w:ascii="Times New Roman" w:hAnsi="Times New Roman"/>
                <w:sz w:val="24"/>
                <w:szCs w:val="24"/>
              </w:rPr>
              <w:t>Нормативно-правовые основы деятельности региональной предметной комиссии; структура и содержание контрольных измерительных материалов по предмету; методика проверки и оценки заданий с развернутым ответом; согласование подходов в оценивании</w:t>
            </w:r>
          </w:p>
          <w:p w:rsidR="00A60A1A" w:rsidRPr="00E905FE" w:rsidRDefault="00A60A1A" w:rsidP="00A60A1A">
            <w:pPr>
              <w:spacing w:after="0" w:line="240" w:lineRule="exac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905F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Продукт:</w:t>
            </w:r>
          </w:p>
          <w:p w:rsidR="00A60A1A" w:rsidRPr="00E905FE" w:rsidRDefault="00A60A1A" w:rsidP="00A60A1A">
            <w:pPr>
              <w:pStyle w:val="Default"/>
              <w:spacing w:line="240" w:lineRule="exact"/>
              <w:rPr>
                <w:b/>
                <w:bCs/>
                <w:color w:val="auto"/>
              </w:rPr>
            </w:pPr>
            <w:r w:rsidRPr="00473F50">
              <w:rPr>
                <w:rFonts w:ascii="Times New Roman" w:hAnsi="Times New Roman" w:cs="Times New Roman"/>
                <w:color w:val="auto"/>
              </w:rPr>
              <w:t>Чек-лист работы регионального эксперта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0A1A" w:rsidRPr="00E905FE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5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  <w:r w:rsidRPr="000A71DC">
              <w:rPr>
                <w:rFonts w:ascii="Times New Roman" w:eastAsia="Times New Roman" w:hAnsi="Times New Roman"/>
                <w:sz w:val="24"/>
                <w:szCs w:val="24"/>
              </w:rPr>
              <w:t xml:space="preserve"> 05.02-21.02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60A1A" w:rsidRPr="000A71DC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Химия</w:t>
            </w:r>
            <w:r w:rsidRPr="000A71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71DC">
              <w:rPr>
                <w:rFonts w:ascii="Times New Roman" w:eastAsia="Times New Roman" w:hAnsi="Times New Roman"/>
                <w:sz w:val="24"/>
                <w:szCs w:val="24"/>
              </w:rPr>
              <w:t>13-20.02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0A71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0A1A" w:rsidRPr="000A71DC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02.02-1</w:t>
            </w:r>
            <w:r w:rsidRPr="000A71DC">
              <w:rPr>
                <w:rFonts w:ascii="Times New Roman" w:eastAsia="Times New Roman" w:hAnsi="Times New Roman"/>
                <w:sz w:val="24"/>
                <w:szCs w:val="24"/>
              </w:rPr>
              <w:t>4.02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60A1A" w:rsidRPr="000A71D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География 02.02-</w:t>
            </w:r>
            <w:r w:rsidRPr="000A71DC">
              <w:rPr>
                <w:rFonts w:ascii="Times New Roman" w:eastAsia="Times New Roman" w:hAnsi="Times New Roman"/>
                <w:sz w:val="24"/>
                <w:szCs w:val="24"/>
              </w:rPr>
              <w:t>12.02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60A1A" w:rsidRPr="000A71DC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71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71DC">
              <w:rPr>
                <w:rFonts w:ascii="Times New Roman" w:eastAsia="Times New Roman" w:hAnsi="Times New Roman"/>
                <w:sz w:val="24"/>
                <w:szCs w:val="24"/>
              </w:rPr>
              <w:t>16-28.02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60A1A" w:rsidRPr="000A71DC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  <w:r w:rsidRPr="000A71DC">
              <w:rPr>
                <w:rFonts w:ascii="Times New Roman" w:eastAsia="Times New Roman" w:hAnsi="Times New Roman"/>
                <w:sz w:val="24"/>
                <w:szCs w:val="24"/>
              </w:rPr>
              <w:t xml:space="preserve"> 26.01-13.02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60A1A" w:rsidRPr="00E905FE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14E"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  <w:p w:rsidR="00A60A1A" w:rsidRPr="00E905FE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5F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905FE">
              <w:rPr>
                <w:rFonts w:ascii="Times New Roman" w:hAnsi="Times New Roman"/>
                <w:sz w:val="24"/>
                <w:szCs w:val="24"/>
              </w:rPr>
              <w:t>.02-07.02</w:t>
            </w:r>
          </w:p>
          <w:p w:rsidR="00A60A1A" w:rsidRPr="00E905FE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Pr="00E905FE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05FE">
              <w:rPr>
                <w:rFonts w:ascii="Times New Roman" w:hAnsi="Times New Roman"/>
                <w:sz w:val="24"/>
                <w:szCs w:val="24"/>
              </w:rPr>
              <w:t>чная с применением ДОТ</w:t>
            </w:r>
          </w:p>
          <w:p w:rsidR="00A60A1A" w:rsidRPr="00D7314E" w:rsidRDefault="00A60A1A" w:rsidP="00A60A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60A1A" w:rsidRPr="00E905FE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D7314E">
        <w:trPr>
          <w:trHeight w:val="2100"/>
        </w:trPr>
        <w:tc>
          <w:tcPr>
            <w:tcW w:w="738" w:type="dxa"/>
            <w:vMerge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60A1A" w:rsidRPr="00473F50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vMerge/>
            <w:shd w:val="clear" w:color="auto" w:fill="auto"/>
            <w:vAlign w:val="center"/>
          </w:tcPr>
          <w:p w:rsidR="00A60A1A" w:rsidRPr="00E905FE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0A1A" w:rsidRPr="00E905FE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0A1A" w:rsidRDefault="00A60A1A" w:rsidP="00A60A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0A1A" w:rsidRDefault="00A60A1A" w:rsidP="00A60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истории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Хачко Е.В.,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43E0">
              <w:rPr>
                <w:rFonts w:ascii="Times New Roman" w:eastAsia="Times New Roman" w:hAnsi="Times New Roman"/>
                <w:sz w:val="24"/>
                <w:szCs w:val="24"/>
              </w:rPr>
              <w:t>старший методист</w:t>
            </w:r>
            <w:r w:rsidRPr="007A4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 развития</w:t>
            </w:r>
            <w:r w:rsidRPr="007A43E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A4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инновационной</w:t>
            </w:r>
            <w:r w:rsidRPr="007A43E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A4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A43E0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A4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научно-исследовательской</w:t>
            </w:r>
            <w:r w:rsidRPr="007A43E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A4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работы</w:t>
            </w:r>
          </w:p>
          <w:p w:rsidR="00A60A1A" w:rsidRDefault="00A60A1A" w:rsidP="00A60A1A">
            <w:pPr>
              <w:spacing w:after="0" w:line="240" w:lineRule="exact"/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</w:pPr>
            <w:r w:rsidRPr="00B04DA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e-mail:</w:t>
            </w:r>
            <w:r w:rsidRPr="00B04DAA">
              <w:rPr>
                <w:lang w:val="en-US"/>
              </w:rPr>
              <w:t xml:space="preserve"> </w:t>
            </w:r>
            <w:hyperlink r:id="rId18" w:history="1">
              <w:r w:rsidRPr="00C35E64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hachkoev@ippk.ru</w:t>
              </w:r>
            </w:hyperlink>
          </w:p>
          <w:p w:rsidR="00A60A1A" w:rsidRPr="00D7314E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 (4212) 46-14-</w:t>
            </w:r>
            <w:r w:rsidRPr="00D731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Pr="00AA592E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92E">
              <w:rPr>
                <w:rFonts w:ascii="Times New Roman" w:hAnsi="Times New Roman"/>
                <w:b/>
                <w:sz w:val="24"/>
                <w:szCs w:val="24"/>
              </w:rPr>
              <w:t>Преподавание курса «История нашего края» в 5-7 классах</w:t>
            </w:r>
          </w:p>
          <w:p w:rsidR="00A60A1A" w:rsidRPr="00616501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1650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000B">
              <w:rPr>
                <w:rFonts w:ascii="Times New Roman" w:hAnsi="Times New Roman"/>
                <w:sz w:val="24"/>
                <w:szCs w:val="24"/>
              </w:rPr>
              <w:t xml:space="preserve">изучение истории края в древности (до образования Российского государства или до вхождения края в его состав): особенности географического 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000B">
              <w:rPr>
                <w:rFonts w:ascii="Times New Roman" w:hAnsi="Times New Roman"/>
                <w:sz w:val="24"/>
                <w:szCs w:val="24"/>
              </w:rPr>
              <w:t xml:space="preserve"> изучение истории края в истории России в Средние века и Новое время (до начала XX в.). 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– начале XX в.). 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занятие)». 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5000B">
              <w:rPr>
                <w:rFonts w:ascii="Times New Roman" w:hAnsi="Times New Roman"/>
                <w:sz w:val="24"/>
                <w:szCs w:val="24"/>
              </w:rPr>
              <w:t xml:space="preserve">изучение истории края в Новейшее время (начало XX в. – настоящее время). Наш край в годы Первой мировой и Гражданской войн. Установление советской власти. Наш край в годы первых пятилеток. Наш край в годы Великой Отечественной войны. Послевоенное восстановление и развитие. Наш край в 1960-70-е </w:t>
            </w:r>
            <w:r w:rsidRPr="00F5000B">
              <w:rPr>
                <w:rFonts w:ascii="Times New Roman" w:hAnsi="Times New Roman"/>
                <w:sz w:val="24"/>
                <w:szCs w:val="24"/>
              </w:rPr>
              <w:lastRenderedPageBreak/>
              <w:t>годы. Экономическое и культурное развитие. Наш край в 1980-е годы. Кризисные проявления, влияние распада СССР на развитие региона. Наш край в 1990-е годы – XXI веке. Система государственного управления краем. Наши известные земляки. История края в наши дни. Специальная военная операция: герои и подвиги.</w:t>
            </w:r>
          </w:p>
          <w:p w:rsidR="00A60A1A" w:rsidRPr="00E905FE" w:rsidRDefault="00A60A1A" w:rsidP="00A60A1A">
            <w:pPr>
              <w:shd w:val="clear" w:color="auto" w:fill="FFFFFF" w:themeFill="background1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05F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Продукт:</w:t>
            </w:r>
            <w:r w:rsidRPr="00E9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02.02-09.02</w:t>
            </w:r>
          </w:p>
          <w:p w:rsidR="00A60A1A" w:rsidRDefault="00A60A1A" w:rsidP="00A60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7C1">
              <w:rPr>
                <w:rFonts w:ascii="Times New Roman" w:hAnsi="Times New Roman"/>
                <w:sz w:val="18"/>
                <w:szCs w:val="18"/>
              </w:rPr>
              <w:t xml:space="preserve">курсы повышения квалификации реализуются с использованием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платформы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 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0408">
              <w:rPr>
                <w:rFonts w:ascii="Times New Roman" w:eastAsia="Times New Roman" w:hAnsi="Times New Roman"/>
                <w:sz w:val="24"/>
                <w:szCs w:val="24"/>
              </w:rPr>
              <w:t>включение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 с 15.00 до 16.30;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03.02-09.02-дистант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чно-заочная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применением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ДОТ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F63D6A">
        <w:tc>
          <w:tcPr>
            <w:tcW w:w="14737" w:type="dxa"/>
            <w:gridSpan w:val="8"/>
            <w:shd w:val="clear" w:color="auto" w:fill="EEECE1" w:themeFill="background2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24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Профессионально-личностное развитие педагогов</w:t>
            </w: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егиональные методисты (член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 РМА)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 xml:space="preserve">Ильина Е.М.,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br/>
              <w:t>старший методист центра непрерывного повышения профессионального мастерства педагогических работников и управленческих кадров</w:t>
            </w:r>
          </w:p>
          <w:p w:rsidR="00A60A1A" w:rsidRPr="00473F50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4DAA">
              <w:rPr>
                <w:rFonts w:ascii="Times New Roman" w:hAnsi="Times New Roman"/>
                <w:sz w:val="24"/>
                <w:szCs w:val="24"/>
              </w:rPr>
              <w:t>8 (4212) 46-14-11</w:t>
            </w:r>
          </w:p>
        </w:tc>
        <w:tc>
          <w:tcPr>
            <w:tcW w:w="5382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659">
              <w:rPr>
                <w:rFonts w:ascii="Times New Roman" w:hAnsi="Times New Roman"/>
                <w:b/>
                <w:bCs/>
                <w:sz w:val="24"/>
                <w:szCs w:val="24"/>
              </w:rPr>
              <w:t>Региональный методический актив: сопровождение непрерывного профессионального развития педагогических работников</w:t>
            </w:r>
          </w:p>
          <w:p w:rsidR="00A60A1A" w:rsidRPr="0043156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73A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В программе:</w:t>
            </w:r>
            <w:r w:rsidRPr="00C4365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t>Правовые основы, обеспечивающие стратегию развития и тактику деятельности РМА. Направления трансформации методической службы в рамках Концепции ЕФС. Сотрудничество и единство целей ЦНППМ, ММС и РМА для методического сопровождения непрерывного профессионального развития педагога.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>Технология использования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>индивидуальных образовательных маршрутов на основе выявленных дефицитов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>профессиональных компетенций. План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>сопровождения реализации индивидуального образовательного маршрута педагога как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>педагогическая технология и методический продукт. Перенос профессиональных компетенций в ежедневную педагогическую практику.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Бережливый подход на всех этапах разработки и реализации индивидуального образовательного маршрута. 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>Наставничество как ключевой компонент ЕФС. Организация эффективной коммуникации наставнических пар: региональный методист - педагог.</w:t>
            </w:r>
            <w:r w:rsidRPr="00C4365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E73A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Продукт:</w:t>
            </w:r>
            <w:r w:rsidRPr="00C4365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Разработанный региональным методистом 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индивидуальный образовательный маршрут педагога и план сопровождения индивидуального образовательного маршрута наставляемого.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7E1814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Pr="007E1814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7E1814">
              <w:rPr>
                <w:rFonts w:ascii="Times New Roman" w:hAnsi="Times New Roman"/>
                <w:sz w:val="24"/>
                <w:szCs w:val="24"/>
              </w:rPr>
              <w:t>05.02-13.02</w:t>
            </w:r>
          </w:p>
          <w:p w:rsidR="00A60A1A" w:rsidRPr="007E1814" w:rsidRDefault="00A60A1A" w:rsidP="00A60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814">
              <w:rPr>
                <w:rFonts w:ascii="Times New Roman" w:hAnsi="Times New Roman"/>
                <w:sz w:val="18"/>
                <w:szCs w:val="18"/>
              </w:rPr>
              <w:t xml:space="preserve">05-06, 09-10 февраля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2006 г. </w:t>
            </w:r>
            <w:r w:rsidRPr="007E1814">
              <w:rPr>
                <w:rFonts w:ascii="Times New Roman" w:hAnsi="Times New Roman"/>
                <w:sz w:val="18"/>
                <w:szCs w:val="18"/>
              </w:rPr>
              <w:t xml:space="preserve">курсы повышения квалификации реализуются с использованием   платформы </w:t>
            </w:r>
            <w:r w:rsidRPr="007E1814">
              <w:rPr>
                <w:rFonts w:ascii="Times New Roman" w:hAnsi="Times New Roman"/>
                <w:sz w:val="18"/>
                <w:szCs w:val="18"/>
                <w:lang w:val="en-US"/>
              </w:rPr>
              <w:t>MA</w:t>
            </w:r>
            <w:r w:rsidRPr="007E1814">
              <w:rPr>
                <w:rFonts w:ascii="Times New Roman" w:hAnsi="Times New Roman"/>
                <w:sz w:val="18"/>
                <w:szCs w:val="18"/>
              </w:rPr>
              <w:t>Х с 14.00 до 17.00</w:t>
            </w:r>
          </w:p>
          <w:p w:rsidR="00A60A1A" w:rsidRPr="00886853" w:rsidRDefault="00A60A1A" w:rsidP="00A60A1A">
            <w:pPr>
              <w:spacing w:after="0" w:line="240" w:lineRule="exact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12-13 февраля 2026 г. - очный формат с 9.00 до 15.50 </w:t>
            </w:r>
            <w:r w:rsidRPr="00886853">
              <w:rPr>
                <w:rFonts w:ascii="Times New Roman" w:hAnsi="Times New Roman"/>
                <w:sz w:val="20"/>
                <w:szCs w:val="20"/>
              </w:rPr>
              <w:t>в Институте, по адресу: г. Хабаровск, ул. Забайкальская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86853">
              <w:rPr>
                <w:rFonts w:ascii="Times New Roman" w:hAnsi="Times New Roman"/>
                <w:sz w:val="20"/>
                <w:szCs w:val="20"/>
              </w:rPr>
              <w:t xml:space="preserve"> 10.</w:t>
            </w:r>
          </w:p>
          <w:bookmarkEnd w:id="0"/>
          <w:p w:rsidR="00A60A1A" w:rsidRPr="007E1814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Pr="007E1814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814">
              <w:rPr>
                <w:rFonts w:ascii="Times New Roman" w:hAnsi="Times New Roman"/>
                <w:sz w:val="24"/>
                <w:szCs w:val="24"/>
              </w:rPr>
              <w:t>Очная с применением ДОТ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иблиотекари общеобразовательных и профессиональных образовательных организаций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 xml:space="preserve">Цвинская Е.В.,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 w:rsidRPr="00EB6A95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B6A95">
              <w:rPr>
                <w:rFonts w:ascii="Times New Roman" w:hAnsi="Times New Roman"/>
                <w:sz w:val="24"/>
                <w:szCs w:val="24"/>
              </w:rPr>
              <w:t xml:space="preserve"> методического сопровождения библиотечной деятельности </w:t>
            </w:r>
          </w:p>
          <w:p w:rsidR="00A60A1A" w:rsidRPr="00D243E7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610EF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Cvinskayev</w:t>
              </w:r>
              <w:r w:rsidRPr="00D243E7">
                <w:rPr>
                  <w:rStyle w:val="a9"/>
                  <w:rFonts w:ascii="Times New Roman" w:hAnsi="Times New Roman"/>
                  <w:sz w:val="24"/>
                  <w:szCs w:val="24"/>
                </w:rPr>
                <w:t>@</w:t>
              </w:r>
              <w:r w:rsidRPr="00610EF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ippk</w:t>
              </w:r>
              <w:r w:rsidRPr="00D243E7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Pr="00610EF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60A1A" w:rsidRPr="00D243E7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243E7">
              <w:rPr>
                <w:rFonts w:ascii="Times New Roman" w:hAnsi="Times New Roman"/>
                <w:sz w:val="24"/>
                <w:szCs w:val="24"/>
              </w:rPr>
              <w:t>8 (4212) 46-14-21</w:t>
            </w:r>
          </w:p>
          <w:p w:rsidR="00A60A1A" w:rsidRPr="00D243E7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>Чумакова Л.И.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старший методист </w:t>
            </w:r>
            <w:r w:rsidRPr="00EB6A95">
              <w:rPr>
                <w:rFonts w:ascii="Times New Roman" w:hAnsi="Times New Roman"/>
                <w:sz w:val="24"/>
                <w:szCs w:val="24"/>
              </w:rPr>
              <w:t>отдела методического сопровождения библиотечной деятельности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0" w:history="1">
              <w:r w:rsidRPr="00610EF6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larisa.chumakova@ippk.ru</w:t>
              </w:r>
            </w:hyperlink>
          </w:p>
          <w:p w:rsidR="00A60A1A" w:rsidRPr="00473F50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408">
              <w:rPr>
                <w:rFonts w:ascii="Times New Roman" w:eastAsia="Times New Roman" w:hAnsi="Times New Roman"/>
                <w:sz w:val="24"/>
                <w:szCs w:val="24"/>
              </w:rPr>
              <w:t>8 (4212) 46-14-21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Pr="006F28D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8DA">
              <w:rPr>
                <w:rFonts w:ascii="Times New Roman" w:hAnsi="Times New Roman"/>
                <w:b/>
                <w:sz w:val="24"/>
                <w:szCs w:val="24"/>
              </w:rPr>
              <w:t xml:space="preserve">Библиотечно-информационная деятельность в образовательной организации. Курс начинающего библиотекаря 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F28D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>Нормативные документы по библиотечному делу. Планирование. Комплектование. Учет. Сохранность библиотечного фонда. Методы, формы и технологии библиотечного обслуживания. Педагогическое проектирование библиотечного занятия.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8D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Продукт: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0A1A" w:rsidRPr="0043156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лан-конспект библиотечного занятия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09.02-13.02</w:t>
            </w:r>
          </w:p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чн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1559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пециалисты, привлекаемые для осуществления всестороннего анализа профессиональной деятельности педагогических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работников, аттестуемых на квалификационную категорию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43659">
              <w:rPr>
                <w:rFonts w:ascii="Times New Roman" w:hAnsi="Times New Roman"/>
                <w:sz w:val="24"/>
                <w:szCs w:val="24"/>
              </w:rPr>
              <w:t>Золотарёва О.Ю. начальник отдела аттестации работников сферы образования</w:t>
            </w:r>
          </w:p>
          <w:p w:rsidR="00A60A1A" w:rsidRPr="00AD6B08" w:rsidRDefault="00A60A1A" w:rsidP="00A60A1A">
            <w:pPr>
              <w:spacing w:after="0" w:line="240" w:lineRule="exact"/>
              <w:rPr>
                <w:rStyle w:val="a9"/>
                <w:rFonts w:ascii="Times New Roman" w:hAnsi="Times New Roman"/>
                <w:lang w:val="en-US"/>
              </w:rPr>
            </w:pPr>
            <w:r w:rsidRPr="00AD6B08"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  <w:r w:rsidRPr="00AD6B08">
              <w:rPr>
                <w:lang w:val="en-US"/>
              </w:rPr>
              <w:t xml:space="preserve"> </w:t>
            </w:r>
            <w:hyperlink r:id="rId21" w:history="1">
              <w:r w:rsidRPr="00AD6B08">
                <w:rPr>
                  <w:rStyle w:val="a9"/>
                  <w:rFonts w:ascii="Times New Roman" w:hAnsi="Times New Roman"/>
                  <w:lang w:val="en-US"/>
                </w:rPr>
                <w:t>attestation@ippk.ru</w:t>
              </w:r>
            </w:hyperlink>
          </w:p>
          <w:p w:rsidR="00A60A1A" w:rsidRPr="00D7314E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314E">
              <w:rPr>
                <w:rFonts w:ascii="Times New Roman" w:hAnsi="Times New Roman"/>
                <w:sz w:val="24"/>
                <w:szCs w:val="24"/>
                <w:lang w:val="en-US"/>
              </w:rPr>
              <w:t>8 (42121) 46 54 14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Pr="006F28D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C436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Экспертиза профессиональной деятельности педагогических работников образовательных организаций края в процессе аттестации</w:t>
            </w:r>
            <w:r w:rsidRPr="00C4365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:rsidR="00A60A1A" w:rsidRPr="0043156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28DA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В программе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>Нормативно-правовое обеспечение аттестации педагогических работников на квалификационную категорию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Современные образовательные концепции и 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технологии в профессиональной деятельности педагогических работнико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>Лист результативности профессиональной деятельности педагогического работника для установления соответствия квалификационной категории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>Всесторонний анализ профессиональной деятельности педагогического работника для установления соответствия квалификационной категории.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П</w:t>
            </w:r>
            <w:r w:rsidRPr="006F28DA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родукт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:</w:t>
            </w:r>
            <w:r w:rsidRPr="00C43659">
              <w:rPr>
                <w:rFonts w:ascii="Times New Roman" w:hAnsi="Times New Roman"/>
                <w:bCs/>
                <w:sz w:val="24"/>
                <w:szCs w:val="24"/>
              </w:rPr>
              <w:br/>
              <w:t>анализ карты результатов профессиональной деятельности педагогического работника и алгоритм экспертизы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поток</w:t>
            </w:r>
          </w:p>
          <w:p w:rsidR="00A60A1A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02.02-05.02;</w:t>
            </w:r>
          </w:p>
          <w:p w:rsidR="00A60A1A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поток</w:t>
            </w:r>
          </w:p>
          <w:p w:rsidR="00A60A1A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03.02-06.02;</w:t>
            </w:r>
          </w:p>
          <w:p w:rsidR="00A60A1A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поток</w:t>
            </w:r>
          </w:p>
          <w:p w:rsidR="00A60A1A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04.02-09.02</w:t>
            </w:r>
          </w:p>
          <w:p w:rsidR="00A60A1A" w:rsidRPr="00AD6B08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08">
              <w:rPr>
                <w:rFonts w:ascii="Times New Roman" w:hAnsi="Times New Roman"/>
                <w:sz w:val="18"/>
                <w:szCs w:val="18"/>
              </w:rPr>
              <w:t xml:space="preserve">курсы повышения квалификации реализуются с использованием   платформы </w:t>
            </w:r>
            <w:r w:rsidRPr="00AD6B08">
              <w:rPr>
                <w:rFonts w:ascii="Times New Roman" w:hAnsi="Times New Roman"/>
                <w:sz w:val="18"/>
                <w:szCs w:val="18"/>
                <w:lang w:val="en-US"/>
              </w:rPr>
              <w:t>MA</w:t>
            </w:r>
            <w:r w:rsidRPr="00AD6B08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>
              <w:rPr>
                <w:rFonts w:ascii="Times New Roman" w:hAnsi="Times New Roman"/>
                <w:sz w:val="18"/>
                <w:szCs w:val="18"/>
              </w:rPr>
              <w:t>с 13.00 по 4 часа в день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Pr="00B00E2B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Очная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применением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F63D6A">
        <w:tc>
          <w:tcPr>
            <w:tcW w:w="14737" w:type="dxa"/>
            <w:gridSpan w:val="8"/>
            <w:shd w:val="clear" w:color="auto" w:fill="EEECE1" w:themeFill="background2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4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Обучающиеся с ОВЗ, с инвалидностью</w:t>
            </w: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097" w:type="dxa"/>
            <w:shd w:val="clear" w:color="auto" w:fill="auto"/>
          </w:tcPr>
          <w:p w:rsidR="00A60A1A" w:rsidRPr="003A2C54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3A2C54">
              <w:rPr>
                <w:rFonts w:ascii="Times New Roman" w:eastAsia="Times New Roman" w:hAnsi="Times New Roman"/>
                <w:sz w:val="24"/>
                <w:szCs w:val="24"/>
              </w:rPr>
              <w:t>едагоги краевых общеобразовательных организаций, реализующих АООП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3A2C54">
              <w:rPr>
                <w:rFonts w:ascii="Times New Roman" w:eastAsia="Times New Roman" w:hAnsi="Times New Roman"/>
                <w:sz w:val="24"/>
                <w:szCs w:val="24"/>
              </w:rPr>
              <w:t>едагоги КГБОУ ШИ №4 (заявка)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Шеховцова Е.В., старший методист отдела инклюзивного образования ЦКиИО</w:t>
            </w:r>
          </w:p>
          <w:p w:rsidR="00A60A1A" w:rsidRPr="00093B67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F1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093B6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4A0F1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093B6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A60A1A" w:rsidRPr="00AD6B08" w:rsidRDefault="00A60A1A" w:rsidP="00A60A1A">
            <w:pPr>
              <w:spacing w:after="0" w:line="240" w:lineRule="exact"/>
              <w:rPr>
                <w:rFonts w:ascii="Times New Roman" w:hAnsi="Times New Roman"/>
                <w:color w:val="C4C7C5"/>
                <w:spacing w:val="12"/>
                <w:sz w:val="24"/>
                <w:szCs w:val="24"/>
              </w:rPr>
            </w:pPr>
            <w:hyperlink r:id="rId22" w:history="1">
              <w:r w:rsidRPr="00AD6B08">
                <w:rPr>
                  <w:rStyle w:val="a9"/>
                  <w:rFonts w:ascii="Times New Roman" w:hAnsi="Times New Roman"/>
                  <w:spacing w:val="12"/>
                  <w:sz w:val="24"/>
                  <w:szCs w:val="24"/>
                </w:rPr>
                <w:t>shehovtsovaev@ippk.ru</w:t>
              </w:r>
            </w:hyperlink>
          </w:p>
          <w:p w:rsidR="00A60A1A" w:rsidRPr="00473F50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(4212) 46-51-77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Реализация адаптированных основных общеобразовательных образовательных программ на основе требований ФАООП для обучающихся с нарушением интеллекта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A60A1A" w:rsidRPr="0043156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63B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Нормативно-правовые аспекты образования обучающихся с нарушением интеллекта. Особенности проектирования АООП образования обучающихся с нарушением интеллекта. Психофизические особенности обучающихся с нарушением интеллекта 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(вариант1 и вариант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2). Проектирование СИПР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663B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Продукт: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индивидуальный учебный план обучающегося с нарушением интеллекта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02.02-13.02</w:t>
            </w:r>
          </w:p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7C1">
              <w:rPr>
                <w:rFonts w:ascii="Times New Roman" w:hAnsi="Times New Roman"/>
                <w:sz w:val="18"/>
                <w:szCs w:val="18"/>
              </w:rPr>
              <w:t>курсы повышения квалификации реализуются с использованием платформы</w:t>
            </w:r>
            <w:r>
              <w:t xml:space="preserve"> </w:t>
            </w:r>
            <w:r w:rsidRPr="00BC1870">
              <w:rPr>
                <w:rFonts w:ascii="Times New Roman" w:hAnsi="Times New Roman"/>
                <w:sz w:val="18"/>
                <w:szCs w:val="18"/>
              </w:rPr>
              <w:t>MAX</w:t>
            </w:r>
            <w:r w:rsidRPr="008027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Очная стажировка на базе КГБОУ ШИ № 3, г. Хабаровск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(с трансляцией) –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03.03 - 04.03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чно-заочная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применением 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ДОТ</w:t>
            </w:r>
          </w:p>
          <w:p w:rsidR="00A60A1A" w:rsidRPr="00B00E2B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редставители дошкольных МРЦ сопровождения 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инклюзивного образования, воспитатели дошкольных образовательных организаций всех форм собственности, реализующих адаптированные образовательные программы дошкольного образования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Сальникова Т.Г.. старший методист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отдела инклюзивного образования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ЦКиИО</w:t>
            </w:r>
          </w:p>
          <w:p w:rsidR="00A60A1A" w:rsidRDefault="00A60A1A" w:rsidP="00A60A1A">
            <w:pPr>
              <w:spacing w:after="0" w:line="240" w:lineRule="exact"/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</w:pPr>
            <w:r w:rsidRPr="004A0F1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</w:t>
            </w:r>
            <w:r w:rsidRPr="00886853">
              <w:rPr>
                <w:sz w:val="24"/>
                <w:szCs w:val="24"/>
                <w:lang w:val="en-US"/>
              </w:rPr>
              <w:t xml:space="preserve"> </w:t>
            </w:r>
            <w:hyperlink r:id="rId23" w:history="1">
              <w:r w:rsidRPr="00886853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salnikovatg@ippk.ru</w:t>
              </w:r>
            </w:hyperlink>
          </w:p>
          <w:p w:rsidR="00A60A1A" w:rsidRPr="00D7314E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31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 (4212) 46-51-77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Фестиваль знакомства с профессией» детей с ограниченными возможностями здоровья как инструмент трудового воспитания дошкольников 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FE0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lastRenderedPageBreak/>
              <w:t>В программе:</w:t>
            </w:r>
          </w:p>
          <w:p w:rsidR="00A60A1A" w:rsidRPr="0043156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«Фестиваль знакомства с профессией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как инструмент трудового воспитания дошкольников с ОВЗ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  <w:t>Экспертная деятельность по компетенциям регионального этапа «Фестиваля знакомства с профессией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770FE0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Продукт: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защита проекта Положения муниципального этапа Фестиваля с 30% изменением.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.02-2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B17">
              <w:rPr>
                <w:rFonts w:ascii="Times New Roman" w:hAnsi="Times New Roman"/>
              </w:rPr>
              <w:t xml:space="preserve">курсы повышения </w:t>
            </w:r>
            <w:r w:rsidRPr="00751B17">
              <w:rPr>
                <w:rFonts w:ascii="Times New Roman" w:hAnsi="Times New Roman"/>
              </w:rPr>
              <w:lastRenderedPageBreak/>
              <w:t>квалификации реализуются с использованием облачной платформы СФЕРУМ</w:t>
            </w:r>
          </w:p>
          <w:p w:rsidR="00A60A1A" w:rsidRPr="00751B17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</w:rPr>
            </w:pPr>
            <w:r w:rsidRPr="00751B17">
              <w:rPr>
                <w:rFonts w:ascii="Times New Roman" w:eastAsia="Times New Roman" w:hAnsi="Times New Roman"/>
              </w:rPr>
              <w:t xml:space="preserve">С 13.00 по 15.25 (3 часа)  </w:t>
            </w:r>
          </w:p>
          <w:p w:rsidR="00A60A1A" w:rsidRPr="00B00E2B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Pr="00B00E2B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Очная с применением ДОТ 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751B17">
        <w:trPr>
          <w:trHeight w:val="557"/>
        </w:trPr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973D71">
              <w:rPr>
                <w:rFonts w:ascii="Times New Roman" w:eastAsia="Times New Roman" w:hAnsi="Times New Roman"/>
                <w:sz w:val="24"/>
                <w:szCs w:val="24"/>
              </w:rPr>
              <w:t>едагогические работники образовательных организаций, эксперты чемпионатов «Абилимпикс»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Pr="00AD6B08" w:rsidRDefault="00A60A1A" w:rsidP="00A60A1A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B08">
              <w:rPr>
                <w:rFonts w:ascii="Times New Roman" w:eastAsia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Пурдышева С.Р., директор</w:t>
            </w:r>
            <w:r w:rsidRPr="00617E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617E2C">
              <w:rPr>
                <w:rFonts w:ascii="Times New Roman" w:eastAsia="Times New Roman" w:hAnsi="Times New Roman"/>
                <w:sz w:val="24"/>
                <w:szCs w:val="24"/>
              </w:rPr>
              <w:t>ентр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17E2C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развития профессиональны</w:t>
            </w:r>
            <w:r w:rsidRPr="00617E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 сообществ и конкурсного движения</w:t>
            </w:r>
          </w:p>
          <w:p w:rsidR="00A60A1A" w:rsidRPr="00AD6B08" w:rsidRDefault="00A60A1A" w:rsidP="00A60A1A">
            <w:pPr>
              <w:spacing w:after="0" w:line="240" w:lineRule="exact"/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</w:pPr>
            <w:r w:rsidRPr="00D731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24" w:history="1">
              <w:r w:rsidRPr="00AD6B0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derova@ippk.ru</w:t>
              </w:r>
            </w:hyperlink>
          </w:p>
          <w:p w:rsidR="00A60A1A" w:rsidRPr="00D7314E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31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 (4212) 46-14-53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Pr="00617E2C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C05F5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Подготовка региональных экспертов чемпионатов профессионального мастерства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5F59">
              <w:rPr>
                <w:rFonts w:ascii="Times New Roman" w:eastAsia="Times New Roman" w:hAnsi="Times New Roman"/>
                <w:b/>
                <w:sz w:val="24"/>
                <w:szCs w:val="24"/>
              </w:rPr>
              <w:t>Абилимпикс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tbl>
            <w:tblPr>
              <w:tblW w:w="527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4"/>
            </w:tblGrid>
            <w:tr w:rsidR="00A60A1A" w:rsidRPr="00617E2C" w:rsidTr="00341960">
              <w:trPr>
                <w:trHeight w:val="1738"/>
              </w:trPr>
              <w:tc>
                <w:tcPr>
                  <w:tcW w:w="5274" w:type="dxa"/>
                </w:tcPr>
                <w:p w:rsidR="00A60A1A" w:rsidRPr="00770FE0" w:rsidRDefault="00A60A1A" w:rsidP="00A60A1A">
                  <w:pPr>
                    <w:pStyle w:val="Default"/>
                    <w:spacing w:line="240" w:lineRule="exact"/>
                    <w:rPr>
                      <w:i/>
                      <w:color w:val="auto"/>
                      <w:u w:val="single"/>
                    </w:rPr>
                  </w:pPr>
                  <w:r w:rsidRPr="00770FE0">
                    <w:rPr>
                      <w:i/>
                      <w:color w:val="auto"/>
                      <w:u w:val="single"/>
                    </w:rPr>
                    <w:t>В программе:</w:t>
                  </w:r>
                </w:p>
                <w:p w:rsidR="00A60A1A" w:rsidRPr="00341960" w:rsidRDefault="00A60A1A" w:rsidP="00A60A1A">
                  <w:pPr>
                    <w:pStyle w:val="Default"/>
                    <w:spacing w:line="240" w:lineRule="exact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41960">
                    <w:rPr>
                      <w:rFonts w:ascii="Times New Roman" w:hAnsi="Times New Roman" w:cs="Times New Roman"/>
                      <w:color w:val="auto"/>
                    </w:rPr>
                    <w:t xml:space="preserve">Движение «Абилимпикс», развитие движения «Абилимпикс» в России; правила организации и проведения конкурсов «Абилимпикс». Особенности формирования и проведения конкурсов профессионального мастерства для лиц с ОВЗ. Организация и подготовка участников-конкурсантов, волонтеров, сопровождающих лиц. Функции, обязанности и деятельность экспертов. Содержание, структура </w:t>
                  </w:r>
                  <w:r w:rsidRPr="00341960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и требования к конкурсной работе. Процедура и критерии оценки конкурсных проектов.</w:t>
                  </w:r>
                </w:p>
                <w:p w:rsidR="00A60A1A" w:rsidRPr="00617E2C" w:rsidRDefault="00A60A1A" w:rsidP="00A60A1A">
                  <w:pPr>
                    <w:pStyle w:val="Default"/>
                    <w:spacing w:line="240" w:lineRule="exact"/>
                    <w:jc w:val="both"/>
                    <w:rPr>
                      <w:color w:val="auto"/>
                    </w:rPr>
                  </w:pPr>
                  <w:r w:rsidRPr="00341960">
                    <w:rPr>
                      <w:rFonts w:ascii="Times New Roman" w:hAnsi="Times New Roman" w:cs="Times New Roman"/>
                      <w:i/>
                      <w:color w:val="auto"/>
                      <w:u w:val="single"/>
                    </w:rPr>
                    <w:t>Продукт:</w:t>
                  </w:r>
                  <w:r w:rsidRPr="00341960">
                    <w:rPr>
                      <w:rFonts w:ascii="Times New Roman" w:hAnsi="Times New Roman" w:cs="Times New Roman"/>
                      <w:color w:val="auto"/>
                    </w:rPr>
                    <w:t xml:space="preserve"> разработка конкурсного задания по компетенции с учетом не менее 3 нозологий</w:t>
                  </w:r>
                </w:p>
              </w:tc>
            </w:tr>
          </w:tbl>
          <w:p w:rsidR="00A60A1A" w:rsidRPr="0043156C" w:rsidRDefault="00A60A1A" w:rsidP="00A60A1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C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1B81">
              <w:rPr>
                <w:rFonts w:ascii="Times New Roman" w:eastAsia="Times New Roman" w:hAnsi="Times New Roman"/>
                <w:sz w:val="24"/>
                <w:szCs w:val="24"/>
              </w:rPr>
              <w:t>16.02-26.02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B17">
              <w:rPr>
                <w:rFonts w:ascii="Times New Roman" w:hAnsi="Times New Roman"/>
              </w:rPr>
              <w:t>курсы повышения квалификации реализуются с использованием облачной платформы СФЕРУМ</w:t>
            </w:r>
          </w:p>
          <w:p w:rsidR="00A60A1A" w:rsidRPr="00751B17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</w:rPr>
            </w:pPr>
            <w:r w:rsidRPr="00751B17">
              <w:rPr>
                <w:rFonts w:ascii="Times New Roman" w:eastAsia="Times New Roman" w:hAnsi="Times New Roman"/>
              </w:rPr>
              <w:t>С 1</w:t>
            </w:r>
            <w:r>
              <w:rPr>
                <w:rFonts w:ascii="Times New Roman" w:eastAsia="Times New Roman" w:hAnsi="Times New Roman"/>
              </w:rPr>
              <w:t>4</w:t>
            </w:r>
            <w:r w:rsidRPr="00751B17">
              <w:rPr>
                <w:rFonts w:ascii="Times New Roman" w:eastAsia="Times New Roman" w:hAnsi="Times New Roman"/>
              </w:rPr>
              <w:t xml:space="preserve">.00 по </w:t>
            </w:r>
            <w:r>
              <w:rPr>
                <w:rFonts w:ascii="Times New Roman" w:eastAsia="Times New Roman" w:hAnsi="Times New Roman"/>
              </w:rPr>
              <w:t>4-6 часов в день.</w:t>
            </w:r>
            <w:r w:rsidRPr="00751B17">
              <w:rPr>
                <w:rFonts w:ascii="Times New Roman" w:eastAsia="Times New Roman" w:hAnsi="Times New Roman"/>
              </w:rPr>
              <w:t xml:space="preserve">  </w:t>
            </w:r>
          </w:p>
          <w:p w:rsidR="00A60A1A" w:rsidRPr="00121B81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Pr="00121B81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1B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Очная с применением ДОТ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F63D6A">
        <w:tc>
          <w:tcPr>
            <w:tcW w:w="14737" w:type="dxa"/>
            <w:gridSpan w:val="8"/>
            <w:shd w:val="clear" w:color="auto" w:fill="EEECE1" w:themeFill="background2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Обновление содержания и технологий д</w:t>
            </w:r>
            <w:r w:rsidRPr="007C30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ополнительно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</w:t>
            </w:r>
            <w:r w:rsidRPr="007C30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я</w:t>
            </w:r>
            <w:r w:rsidRPr="007C30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детей </w:t>
            </w: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F8401B">
              <w:rPr>
                <w:rFonts w:ascii="Times New Roman" w:eastAsia="Times New Roman" w:hAnsi="Times New Roman"/>
                <w:sz w:val="24"/>
                <w:szCs w:val="24"/>
              </w:rPr>
              <w:t xml:space="preserve">едагоги дополнительного образования 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01B">
              <w:rPr>
                <w:rFonts w:ascii="Times New Roman" w:eastAsia="Times New Roman" w:hAnsi="Times New Roman"/>
                <w:sz w:val="24"/>
                <w:szCs w:val="24"/>
              </w:rPr>
              <w:t>Вичканова О.Ф. зав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едующий </w:t>
            </w:r>
            <w:r w:rsidRPr="00F8401B">
              <w:rPr>
                <w:rFonts w:ascii="Times New Roman" w:eastAsia="Times New Roman" w:hAnsi="Times New Roman"/>
                <w:sz w:val="24"/>
                <w:szCs w:val="24"/>
              </w:rPr>
              <w:t>кафедрой педагогики и психологии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канд. пед. наук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0A1A" w:rsidRPr="00E55775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E557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meil</w:t>
            </w:r>
            <w:r w:rsidRPr="00E557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hyperlink r:id="rId25" w:history="1">
              <w:r w:rsidRPr="00BC6BB7">
                <w:rPr>
                  <w:rStyle w:val="a9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vichkanovaof</w:t>
              </w:r>
              <w:r w:rsidRPr="00E55775">
                <w:rPr>
                  <w:rStyle w:val="a9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71@</w:t>
              </w:r>
              <w:r w:rsidRPr="00BC6BB7">
                <w:rPr>
                  <w:rStyle w:val="a9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Pr="00E55775">
                <w:rPr>
                  <w:rStyle w:val="a9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  <w:r w:rsidRPr="00BC6BB7">
                <w:rPr>
                  <w:rStyle w:val="a9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A60A1A" w:rsidRPr="00F6704E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7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тел.: 8 914 156 03 59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40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Современные подходы к деятельности педагога дополнительного образования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Pr="0040466E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40466E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</w:p>
          <w:p w:rsidR="00A60A1A" w:rsidRPr="0043156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401B">
              <w:rPr>
                <w:rFonts w:ascii="Times New Roman" w:eastAsia="Times New Roman" w:hAnsi="Times New Roman"/>
                <w:sz w:val="24"/>
                <w:szCs w:val="24"/>
              </w:rPr>
              <w:t>Современные тенденции обновления дополнительного образования детей. Обновление содержания программ и технологий дополнительного образования. Технологии персонифицированного обучения: программы наставничества, индивидуальный образовательный маршрут. Воспитательный потенциал программ дополнительного образования. Современные тенденции обновления программ дополнительного образования. Технологии персонифицированного обучения. Воспитательный потенциал программ дополнительного образования.</w:t>
            </w:r>
            <w:r w:rsidRPr="00F8401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43BF8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Продукт:</w:t>
            </w:r>
            <w:r w:rsidRPr="00F8401B">
              <w:rPr>
                <w:rFonts w:ascii="Times New Roman" w:eastAsia="Times New Roman" w:hAnsi="Times New Roman"/>
                <w:sz w:val="24"/>
                <w:szCs w:val="24"/>
              </w:rPr>
              <w:br/>
              <w:t>Проект программы дополнительного образования с включенными в нее шаблонами индивидуального образовательного маршрута, программы наставничества, карты социальных партнеров, избыточного меню проектных и исследовательских работ и т.д.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01B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01B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  <w:r w:rsidRPr="00F8401B">
              <w:rPr>
                <w:rFonts w:ascii="Times New Roman" w:eastAsia="Times New Roman" w:hAnsi="Times New Roman"/>
                <w:sz w:val="24"/>
                <w:szCs w:val="24"/>
              </w:rPr>
              <w:t>-21.02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8401B">
              <w:rPr>
                <w:rFonts w:ascii="Times New Roman" w:eastAsia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1559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базе муниципального района им. Лазо </w:t>
            </w:r>
          </w:p>
        </w:tc>
      </w:tr>
      <w:tr w:rsidR="00A60A1A" w:rsidRPr="005031D8" w:rsidTr="00F63D6A">
        <w:tc>
          <w:tcPr>
            <w:tcW w:w="14737" w:type="dxa"/>
            <w:gridSpan w:val="8"/>
            <w:shd w:val="clear" w:color="auto" w:fill="EEECE1" w:themeFill="background2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C30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Инновационная деятельность</w:t>
            </w:r>
          </w:p>
        </w:tc>
      </w:tr>
      <w:tr w:rsidR="00A60A1A" w:rsidRPr="005031D8" w:rsidTr="00425EC9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pStyle w:val="TableParagraph"/>
              <w:spacing w:line="240" w:lineRule="exact"/>
              <w:ind w:left="39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54051">
              <w:rPr>
                <w:sz w:val="24"/>
                <w:szCs w:val="24"/>
              </w:rPr>
              <w:t xml:space="preserve">чителя, преподаватели, мастера ПО, кураторы проектной и научно-исследовательской деятельности </w:t>
            </w:r>
            <w:r w:rsidRPr="00F54051">
              <w:rPr>
                <w:sz w:val="24"/>
                <w:szCs w:val="24"/>
              </w:rPr>
              <w:lastRenderedPageBreak/>
              <w:t>обучающихся, педагоги-исследователи, участники краевых инновационных площадок</w:t>
            </w:r>
          </w:p>
          <w:p w:rsidR="00A60A1A" w:rsidRDefault="00A60A1A" w:rsidP="00A60A1A">
            <w:pPr>
              <w:pStyle w:val="TableParagraph"/>
              <w:spacing w:line="240" w:lineRule="exact"/>
              <w:ind w:left="39" w:right="2"/>
              <w:rPr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pStyle w:val="TableParagraph"/>
              <w:spacing w:line="240" w:lineRule="exact"/>
              <w:ind w:right="2"/>
              <w:rPr>
                <w:sz w:val="24"/>
                <w:szCs w:val="24"/>
              </w:rPr>
            </w:pPr>
            <w:r w:rsidRPr="00F54051">
              <w:rPr>
                <w:sz w:val="24"/>
                <w:szCs w:val="24"/>
              </w:rPr>
              <w:t>Кузнецова Д</w:t>
            </w:r>
            <w:r>
              <w:rPr>
                <w:sz w:val="24"/>
                <w:szCs w:val="24"/>
              </w:rPr>
              <w:t>иана Сергеевна</w:t>
            </w:r>
            <w:r w:rsidRPr="00F54051">
              <w:rPr>
                <w:sz w:val="24"/>
                <w:szCs w:val="24"/>
              </w:rPr>
              <w:t>,</w:t>
            </w:r>
            <w:r w:rsidRPr="00F54051">
              <w:rPr>
                <w:sz w:val="24"/>
                <w:szCs w:val="24"/>
              </w:rPr>
              <w:br/>
              <w:t>начальник отдела развития инновационной и научно-исследовательской работы</w:t>
            </w:r>
            <w:r>
              <w:rPr>
                <w:sz w:val="24"/>
                <w:szCs w:val="24"/>
              </w:rPr>
              <w:t xml:space="preserve">, </w:t>
            </w:r>
            <w:r w:rsidRPr="00F5405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анд</w:t>
            </w:r>
            <w:r w:rsidRPr="00F540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54051">
              <w:rPr>
                <w:sz w:val="24"/>
                <w:szCs w:val="24"/>
              </w:rPr>
              <w:t>социол.</w:t>
            </w:r>
            <w:r>
              <w:rPr>
                <w:sz w:val="24"/>
                <w:szCs w:val="24"/>
              </w:rPr>
              <w:t xml:space="preserve"> </w:t>
            </w:r>
            <w:r w:rsidRPr="00F54051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аук</w:t>
            </w:r>
          </w:p>
          <w:p w:rsidR="00A60A1A" w:rsidRPr="00583C3E" w:rsidRDefault="00A60A1A" w:rsidP="00A60A1A">
            <w:pPr>
              <w:pStyle w:val="TableParagraph"/>
              <w:spacing w:line="240" w:lineRule="exact"/>
              <w:ind w:left="39" w:right="2"/>
              <w:rPr>
                <w:sz w:val="24"/>
                <w:szCs w:val="24"/>
              </w:rPr>
            </w:pPr>
            <w:r w:rsidRPr="00583C3E">
              <w:t>e-mail:</w:t>
            </w:r>
            <w:r w:rsidRPr="00F6704E">
              <w:t xml:space="preserve"> </w:t>
            </w:r>
            <w:hyperlink r:id="rId26" w:history="1">
              <w:r w:rsidRPr="00583C3E">
                <w:rPr>
                  <w:rStyle w:val="a9"/>
                  <w:sz w:val="24"/>
                  <w:szCs w:val="24"/>
                </w:rPr>
                <w:t>diana150581@mail.ru</w:t>
              </w:r>
            </w:hyperlink>
          </w:p>
          <w:p w:rsidR="00A60A1A" w:rsidRPr="00AE3DB6" w:rsidRDefault="00A60A1A" w:rsidP="00A60A1A">
            <w:pPr>
              <w:pStyle w:val="TableParagraph"/>
              <w:spacing w:line="240" w:lineRule="exact"/>
              <w:ind w:left="39" w:right="2"/>
              <w:rPr>
                <w:highlight w:val="green"/>
              </w:rPr>
            </w:pPr>
            <w:r>
              <w:t>8 (4212) 46-54-07</w:t>
            </w:r>
          </w:p>
        </w:tc>
        <w:tc>
          <w:tcPr>
            <w:tcW w:w="5382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405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Школа педагога-исследователя как технология профессионального роста</w:t>
            </w:r>
          </w:p>
          <w:p w:rsidR="00A60A1A" w:rsidRPr="0043156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0334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t xml:space="preserve"> прикладной-исследовательский проект и его возможности в профессиональном и академическом росте педагога. Составление индивидуальной траектории реализации исследовательского проекта. «Три логические цепочки» или нюансы для начинающего </w:t>
            </w: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исследователя. Создание практико-ориентированных продуктов (проектов, пособий, методических рекомендаций, рабочих тетрадей и т.д.) как результатов проектно-исследовательской деятельности. Правила оформления и тиражирования результатов прикладного-исследовательского проекта: от доклада до статьи Статья под ключ: 10 алгоритмических шагов для формирования умений по написанию научной статьи. Авторское право педагога на инновационные разработки: момент возникновения и инструменты защиты.</w:t>
            </w: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Продукт: индивидуальный научно-исследовательских проект. Траектория маршрута профессионального роста педагога. Индивидуальная научная статья по обобщению опыта </w:t>
            </w:r>
          </w:p>
        </w:tc>
        <w:tc>
          <w:tcPr>
            <w:tcW w:w="1276" w:type="dxa"/>
            <w:shd w:val="clear" w:color="auto" w:fill="auto"/>
          </w:tcPr>
          <w:p w:rsidR="00A60A1A" w:rsidRPr="00A11360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564" w:type="dxa"/>
            <w:shd w:val="clear" w:color="auto" w:fill="auto"/>
          </w:tcPr>
          <w:p w:rsidR="00A60A1A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t xml:space="preserve">2 модуль: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24</w:t>
            </w: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t xml:space="preserve">-28.02 </w:t>
            </w: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15.00 </w:t>
            </w:r>
          </w:p>
          <w:p w:rsidR="00A60A1A" w:rsidRPr="00A11360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7C1">
              <w:rPr>
                <w:rFonts w:ascii="Times New Roman" w:hAnsi="Times New Roman"/>
                <w:sz w:val="18"/>
                <w:szCs w:val="18"/>
              </w:rPr>
              <w:t xml:space="preserve">курсы повышения </w:t>
            </w:r>
            <w:r w:rsidRPr="008027C1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квалификации реализуются с использованием облачной платформы СФЕРУМ</w:t>
            </w: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540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A60A1A" w:rsidRPr="00A11360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360">
              <w:rPr>
                <w:rFonts w:ascii="Times New Roman" w:hAnsi="Times New Roman"/>
                <w:sz w:val="24"/>
                <w:szCs w:val="24"/>
              </w:rPr>
              <w:lastRenderedPageBreak/>
              <w:t>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применением ДОТ</w:t>
            </w:r>
          </w:p>
        </w:tc>
        <w:tc>
          <w:tcPr>
            <w:tcW w:w="1559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pStyle w:val="TableParagraph"/>
              <w:spacing w:line="260" w:lineRule="exact"/>
              <w:ind w:left="39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00E2B">
              <w:rPr>
                <w:sz w:val="24"/>
                <w:szCs w:val="24"/>
              </w:rPr>
              <w:t xml:space="preserve">чителя-предметники, преподаватели, мастера </w:t>
            </w:r>
            <w:r>
              <w:rPr>
                <w:sz w:val="24"/>
                <w:szCs w:val="24"/>
              </w:rPr>
              <w:t>производственного обучения</w:t>
            </w:r>
            <w:r w:rsidRPr="00B00E2B">
              <w:rPr>
                <w:sz w:val="24"/>
                <w:szCs w:val="24"/>
              </w:rPr>
              <w:t>, методисты</w:t>
            </w:r>
          </w:p>
          <w:p w:rsidR="00A60A1A" w:rsidRDefault="00A60A1A" w:rsidP="00A60A1A">
            <w:pPr>
              <w:pStyle w:val="TableParagraph"/>
              <w:spacing w:line="260" w:lineRule="exact"/>
              <w:ind w:left="39" w:right="2"/>
              <w:rPr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pStyle w:val="TableParagraph"/>
              <w:spacing w:line="260" w:lineRule="exact"/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Беляева Л.Л., </w:t>
            </w:r>
            <w:r w:rsidRPr="00B00E2B">
              <w:rPr>
                <w:sz w:val="24"/>
                <w:szCs w:val="24"/>
              </w:rPr>
              <w:t>старший методист</w:t>
            </w:r>
            <w:r>
              <w:rPr>
                <w:sz w:val="24"/>
                <w:szCs w:val="24"/>
              </w:rPr>
              <w:t xml:space="preserve"> о</w:t>
            </w:r>
            <w:r w:rsidRPr="001D4F84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Pr="001D4F84">
              <w:rPr>
                <w:sz w:val="24"/>
                <w:szCs w:val="24"/>
              </w:rPr>
              <w:t xml:space="preserve"> цифровой трансформации образования</w:t>
            </w:r>
          </w:p>
          <w:p w:rsidR="00A60A1A" w:rsidRPr="00824A6E" w:rsidRDefault="00A60A1A" w:rsidP="00A60A1A">
            <w:pPr>
              <w:pStyle w:val="TableParagraph"/>
              <w:spacing w:line="260" w:lineRule="exact"/>
              <w:ind w:right="2"/>
              <w:rPr>
                <w:rStyle w:val="a9"/>
                <w:rFonts w:eastAsia="Calibri"/>
                <w:sz w:val="24"/>
                <w:szCs w:val="24"/>
                <w:lang w:bidi="ar-SA"/>
              </w:rPr>
            </w:pPr>
            <w:r w:rsidRPr="00824A6E">
              <w:rPr>
                <w:sz w:val="24"/>
                <w:szCs w:val="24"/>
                <w:lang w:val="en-US"/>
              </w:rPr>
              <w:t>e-mail:</w:t>
            </w:r>
            <w:r w:rsidRPr="00824A6E">
              <w:rPr>
                <w:sz w:val="24"/>
                <w:szCs w:val="24"/>
              </w:rPr>
              <w:t xml:space="preserve"> </w:t>
            </w:r>
            <w:r w:rsidRPr="00824A6E">
              <w:rPr>
                <w:rStyle w:val="a9"/>
                <w:rFonts w:eastAsia="Calibri"/>
                <w:sz w:val="24"/>
                <w:szCs w:val="24"/>
                <w:lang w:val="en-US" w:bidi="ar-SA"/>
              </w:rPr>
              <w:t>belyaevall@ippk.</w:t>
            </w:r>
          </w:p>
          <w:p w:rsidR="00A60A1A" w:rsidRPr="00824A6E" w:rsidRDefault="00A60A1A" w:rsidP="00A60A1A">
            <w:pPr>
              <w:pStyle w:val="TableParagraph"/>
              <w:spacing w:line="260" w:lineRule="exact"/>
              <w:ind w:right="2"/>
              <w:rPr>
                <w:sz w:val="24"/>
                <w:szCs w:val="24"/>
              </w:rPr>
            </w:pPr>
            <w:r w:rsidRPr="00F6704E">
              <w:rPr>
                <w:sz w:val="24"/>
                <w:szCs w:val="24"/>
                <w:lang w:val="en-US"/>
              </w:rPr>
              <w:lastRenderedPageBreak/>
              <w:t xml:space="preserve">8 (4212) </w:t>
            </w:r>
            <w:r>
              <w:rPr>
                <w:sz w:val="24"/>
                <w:szCs w:val="24"/>
                <w:lang w:val="en-US"/>
              </w:rPr>
              <w:t>46-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F0AD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>Использование цифровых инструментов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F0AD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на основе искусственного интеллекта в образовательных проектах</w:t>
            </w:r>
            <w:r w:rsidRPr="00B00E2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:rsidR="00A60A1A" w:rsidRPr="0043156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4F84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  <w:t>В программе:</w:t>
            </w:r>
            <w:r w:rsidRPr="00B00E2B">
              <w:rPr>
                <w:rFonts w:ascii="Times New Roman" w:eastAsia="Times New Roman" w:hAnsi="Times New Roman"/>
                <w:iCs/>
                <w:sz w:val="24"/>
                <w:szCs w:val="24"/>
              </w:rPr>
              <w:br/>
              <w:t xml:space="preserve">Возможность применения цифровых инструментов на основе искусственного интеллекта для определенных образовательных практических задач. </w:t>
            </w:r>
            <w:r w:rsidRPr="00B00E2B">
              <w:rPr>
                <w:rFonts w:ascii="Times New Roman" w:eastAsia="Times New Roman" w:hAnsi="Times New Roman"/>
                <w:iCs/>
                <w:sz w:val="24"/>
                <w:szCs w:val="24"/>
              </w:rPr>
              <w:br/>
              <w:t xml:space="preserve">Алгоритмические шаги проектирования образовательного события с помощью ИИ. </w:t>
            </w:r>
            <w:r w:rsidRPr="00B00E2B">
              <w:rPr>
                <w:rFonts w:ascii="Times New Roman" w:eastAsia="Times New Roman" w:hAnsi="Times New Roman"/>
                <w:iCs/>
                <w:sz w:val="24"/>
                <w:szCs w:val="24"/>
              </w:rPr>
              <w:br/>
            </w:r>
            <w:r w:rsidRPr="001D4F84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  <w:t>Продукт:</w:t>
            </w:r>
            <w:r w:rsidRPr="00B00E2B">
              <w:rPr>
                <w:rFonts w:ascii="Times New Roman" w:eastAsia="Times New Roman" w:hAnsi="Times New Roman"/>
                <w:iCs/>
                <w:sz w:val="24"/>
                <w:szCs w:val="24"/>
              </w:rPr>
              <w:br/>
              <w:t>Кейс-отчет по использованию цифровых инструментов на основе ИИ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. </w:t>
            </w:r>
            <w:r w:rsidRPr="00B00E2B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Проекты образовательных событий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0A1A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02.02-07.02 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408">
              <w:rPr>
                <w:rFonts w:ascii="Times New Roman" w:eastAsia="Times New Roman" w:hAnsi="Times New Roman"/>
                <w:sz w:val="24"/>
                <w:szCs w:val="24"/>
              </w:rPr>
              <w:t>включение 9.02 и 12.02 14.30-16.00</w:t>
            </w:r>
          </w:p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408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Pr="005B0408">
              <w:rPr>
                <w:rStyle w:val="a9"/>
                <w:rFonts w:ascii="Times New Roman" w:hAnsi="Times New Roman"/>
                <w:sz w:val="24"/>
                <w:szCs w:val="24"/>
                <w:lang w:bidi="ru-RU"/>
              </w:rPr>
              <w:t>moodlippk.ru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A60A1A" w:rsidRPr="00B00E2B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с применением ДОТ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F63D6A">
        <w:tc>
          <w:tcPr>
            <w:tcW w:w="14737" w:type="dxa"/>
            <w:gridSpan w:val="8"/>
            <w:shd w:val="clear" w:color="auto" w:fill="EEECE1" w:themeFill="background2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1D8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детей в дошкольных образовательных организациях</w:t>
            </w:r>
          </w:p>
        </w:tc>
      </w:tr>
      <w:tr w:rsidR="00A60A1A" w:rsidRPr="005031D8" w:rsidTr="005B0408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097" w:type="dxa"/>
            <w:shd w:val="clear" w:color="auto" w:fill="auto"/>
          </w:tcPr>
          <w:p w:rsidR="00A60A1A" w:rsidRPr="00E13E77" w:rsidRDefault="00A60A1A" w:rsidP="00A60A1A">
            <w:pPr>
              <w:spacing w:after="0" w:line="240" w:lineRule="exact"/>
              <w:rPr>
                <w:rFonts w:ascii="Times New Roman" w:hAnsi="Times New Roman"/>
              </w:rPr>
            </w:pPr>
            <w:r w:rsidRPr="00E13E77">
              <w:rPr>
                <w:rFonts w:ascii="Times New Roman" w:hAnsi="Times New Roman"/>
              </w:rPr>
              <w:t>Педагогические и руководящие работники ДОО</w:t>
            </w:r>
          </w:p>
          <w:p w:rsidR="00A60A1A" w:rsidRPr="00E13E77" w:rsidRDefault="00A60A1A" w:rsidP="00A60A1A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A60A1A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Pr="00E13E77" w:rsidRDefault="00A60A1A" w:rsidP="00A60A1A">
            <w:pPr>
              <w:spacing w:after="0" w:line="240" w:lineRule="exact"/>
              <w:rPr>
                <w:rFonts w:ascii="Times New Roman" w:hAnsi="Times New Roman"/>
              </w:rPr>
            </w:pPr>
            <w:r w:rsidRPr="00E13E77">
              <w:rPr>
                <w:rFonts w:ascii="Times New Roman" w:hAnsi="Times New Roman"/>
              </w:rPr>
              <w:t>Чухланцева Е</w:t>
            </w:r>
            <w:r>
              <w:rPr>
                <w:rFonts w:ascii="Times New Roman" w:hAnsi="Times New Roman"/>
              </w:rPr>
              <w:t>лена Викторовна</w:t>
            </w:r>
            <w:r w:rsidRPr="00E13E77">
              <w:rPr>
                <w:rFonts w:ascii="Times New Roman" w:hAnsi="Times New Roman"/>
              </w:rPr>
              <w:t>, начальник отдела дошкольного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E13E77">
              <w:rPr>
                <w:rFonts w:ascii="Times New Roman" w:hAnsi="Times New Roman"/>
              </w:rPr>
              <w:t xml:space="preserve">и начального школьного образования, </w:t>
            </w:r>
            <w:r w:rsidRPr="00E13E77">
              <w:rPr>
                <w:rFonts w:ascii="Times New Roman" w:eastAsia="Times New Roman" w:hAnsi="Times New Roman"/>
              </w:rPr>
              <w:t>канд. пед. наук</w:t>
            </w:r>
          </w:p>
          <w:p w:rsidR="00A60A1A" w:rsidRPr="00583C3E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704E">
              <w:t xml:space="preserve"> </w:t>
            </w:r>
            <w:r w:rsidRPr="00824A6E"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  <w:r w:rsidRPr="00583C3E">
              <w:rPr>
                <w:lang w:val="en-US"/>
              </w:rPr>
              <w:t xml:space="preserve"> </w:t>
            </w:r>
            <w:hyperlink r:id="rId27" w:history="1">
              <w:r w:rsidRPr="00583C3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chuhlancevaev@ippk.ru</w:t>
              </w:r>
            </w:hyperlink>
          </w:p>
          <w:p w:rsidR="00A60A1A" w:rsidRPr="00583C3E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70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(4212) </w:t>
            </w:r>
            <w:r w:rsidRPr="00583C3E">
              <w:rPr>
                <w:rFonts w:ascii="Times New Roman" w:hAnsi="Times New Roman"/>
                <w:sz w:val="24"/>
                <w:szCs w:val="24"/>
                <w:lang w:val="en-US"/>
              </w:rPr>
              <w:t>46-51-75</w:t>
            </w:r>
          </w:p>
        </w:tc>
        <w:tc>
          <w:tcPr>
            <w:tcW w:w="5382" w:type="dxa"/>
            <w:shd w:val="clear" w:color="auto" w:fill="auto"/>
          </w:tcPr>
          <w:p w:rsidR="00A60A1A" w:rsidRPr="001F27AC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1F27AC">
              <w:rPr>
                <w:rFonts w:ascii="Times New Roman" w:hAnsi="Times New Roman"/>
                <w:b/>
                <w:bCs/>
              </w:rPr>
              <w:t>Просвещение родителей (законных представителей) детей младенческого, раннего и дошкольного возраста в дошкольных образовательных организациях</w:t>
            </w:r>
          </w:p>
          <w:p w:rsidR="00A60A1A" w:rsidRPr="001F27AC" w:rsidRDefault="00A60A1A" w:rsidP="00A60A1A">
            <w:pPr>
              <w:spacing w:after="0" w:line="240" w:lineRule="exact"/>
              <w:ind w:right="-57"/>
              <w:jc w:val="both"/>
              <w:rPr>
                <w:rFonts w:ascii="Times New Roman" w:hAnsi="Times New Roman"/>
                <w:i/>
                <w:iCs/>
                <w:u w:val="single"/>
              </w:rPr>
            </w:pPr>
            <w:r w:rsidRPr="001F27AC">
              <w:rPr>
                <w:rFonts w:ascii="Times New Roman" w:hAnsi="Times New Roman"/>
                <w:i/>
                <w:iCs/>
                <w:u w:val="single"/>
              </w:rPr>
              <w:t>В программе:</w:t>
            </w:r>
          </w:p>
          <w:p w:rsidR="00A60A1A" w:rsidRPr="001F27AC" w:rsidRDefault="00A60A1A" w:rsidP="00A60A1A">
            <w:pPr>
              <w:spacing w:after="0" w:line="240" w:lineRule="exact"/>
              <w:ind w:right="-57"/>
              <w:jc w:val="both"/>
              <w:rPr>
                <w:rFonts w:ascii="Times New Roman" w:hAnsi="Times New Roman"/>
                <w:iCs/>
              </w:rPr>
            </w:pPr>
            <w:r w:rsidRPr="001F27AC">
              <w:rPr>
                <w:rFonts w:ascii="Times New Roman" w:hAnsi="Times New Roman"/>
                <w:iCs/>
              </w:rPr>
              <w:t xml:space="preserve">Современные подходы к организации родительского просвещения в ДОО. </w:t>
            </w:r>
          </w:p>
          <w:p w:rsidR="00A60A1A" w:rsidRPr="001F27AC" w:rsidRDefault="00A60A1A" w:rsidP="00A60A1A">
            <w:pPr>
              <w:spacing w:after="0" w:line="240" w:lineRule="exact"/>
              <w:ind w:right="-57"/>
              <w:jc w:val="both"/>
              <w:rPr>
                <w:rFonts w:ascii="Times New Roman" w:hAnsi="Times New Roman"/>
                <w:iCs/>
                <w:color w:val="FF0000"/>
              </w:rPr>
            </w:pPr>
            <w:r w:rsidRPr="001F27AC">
              <w:rPr>
                <w:rFonts w:ascii="Times New Roman" w:hAnsi="Times New Roman"/>
                <w:iCs/>
              </w:rPr>
              <w:t xml:space="preserve">Актуальное содержание родительского просвещения в соответствии с психолого-возрастными особенностями дошкольников. Технологии и формы проведения программ родительского просвещения. Родительские компетенции в преодолении возрастных кризисов ребенка. </w:t>
            </w:r>
          </w:p>
          <w:p w:rsidR="00A60A1A" w:rsidRPr="001F27AC" w:rsidRDefault="00A60A1A" w:rsidP="00A60A1A">
            <w:pPr>
              <w:spacing w:after="0" w:line="240" w:lineRule="exact"/>
              <w:ind w:right="57"/>
              <w:jc w:val="both"/>
              <w:rPr>
                <w:rFonts w:ascii="Times New Roman" w:hAnsi="Times New Roman"/>
                <w:b/>
                <w:bCs/>
              </w:rPr>
            </w:pPr>
            <w:r w:rsidRPr="001F27AC">
              <w:rPr>
                <w:rFonts w:ascii="Times New Roman" w:hAnsi="Times New Roman"/>
                <w:i/>
                <w:iCs/>
                <w:u w:val="single"/>
              </w:rPr>
              <w:t>Продукт:</w:t>
            </w:r>
            <w:r w:rsidRPr="001F27AC">
              <w:rPr>
                <w:rFonts w:ascii="Times New Roman" w:hAnsi="Times New Roman"/>
                <w:iCs/>
              </w:rPr>
              <w:t xml:space="preserve"> Проект программы родительского просвещения для различных возрастных групп детей</w:t>
            </w:r>
          </w:p>
        </w:tc>
        <w:tc>
          <w:tcPr>
            <w:tcW w:w="1276" w:type="dxa"/>
            <w:shd w:val="clear" w:color="auto" w:fill="auto"/>
          </w:tcPr>
          <w:p w:rsidR="00A60A1A" w:rsidRPr="001F27AC" w:rsidRDefault="00A60A1A" w:rsidP="00A60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7A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4" w:type="dxa"/>
            <w:shd w:val="clear" w:color="auto" w:fill="auto"/>
          </w:tcPr>
          <w:p w:rsidR="00A60A1A" w:rsidRDefault="00A60A1A" w:rsidP="00A60A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02.02-13.02</w:t>
            </w:r>
          </w:p>
          <w:p w:rsidR="00A60A1A" w:rsidRPr="00751B17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751B17">
              <w:rPr>
                <w:rFonts w:ascii="Times New Roman" w:hAnsi="Times New Roman"/>
              </w:rPr>
              <w:t xml:space="preserve"> курсы повышения квалификации реализуются с использованием  платформы </w:t>
            </w:r>
            <w:r w:rsidRPr="00751B17">
              <w:rPr>
                <w:rFonts w:ascii="Times New Roman" w:hAnsi="Times New Roman"/>
                <w:lang w:val="en-US"/>
              </w:rPr>
              <w:t>MAX</w:t>
            </w:r>
            <w:r w:rsidRPr="00751B17">
              <w:rPr>
                <w:rFonts w:ascii="Times New Roman" w:hAnsi="Times New Roman"/>
              </w:rPr>
              <w:t xml:space="preserve"> </w:t>
            </w:r>
            <w:r w:rsidRPr="00751B17">
              <w:rPr>
                <w:rFonts w:ascii="Times New Roman" w:hAnsi="Times New Roman"/>
                <w:lang w:val="en-US"/>
              </w:rPr>
              <w:t>c</w:t>
            </w:r>
            <w:r w:rsidRPr="00751B17">
              <w:rPr>
                <w:rFonts w:ascii="Times New Roman" w:hAnsi="Times New Roman"/>
              </w:rPr>
              <w:t xml:space="preserve"> 13.30 по 2 часа 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A60A1A" w:rsidRPr="001F27AC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1559" w:type="dxa"/>
            <w:shd w:val="clear" w:color="auto" w:fill="auto"/>
          </w:tcPr>
          <w:p w:rsidR="00A60A1A" w:rsidRPr="001F27AC" w:rsidRDefault="00A60A1A" w:rsidP="00A60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7AC"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C240E7">
        <w:tc>
          <w:tcPr>
            <w:tcW w:w="14737" w:type="dxa"/>
            <w:gridSpan w:val="8"/>
            <w:shd w:val="clear" w:color="auto" w:fill="auto"/>
          </w:tcPr>
          <w:p w:rsidR="00A60A1A" w:rsidRPr="001F27AC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E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Качество среднего профессионального образования</w:t>
            </w:r>
          </w:p>
        </w:tc>
      </w:tr>
      <w:tr w:rsidR="00A60A1A" w:rsidRPr="005031D8" w:rsidTr="008E4FB5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реподаватели, мастера производственного обучения, участвующие во Всероссийском конкурсе «Мастер года», методисты, осуществляющие подготовку и сопровождение участников конкурса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курсов: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Калинкина В.В., начальник отдела методического 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сопровождения ОПОП</w:t>
            </w:r>
          </w:p>
          <w:p w:rsidR="00A60A1A" w:rsidRPr="00093B67" w:rsidRDefault="00A60A1A" w:rsidP="00A60A1A">
            <w:pPr>
              <w:spacing w:after="0" w:line="240" w:lineRule="exact"/>
              <w:rPr>
                <w:rFonts w:ascii="Times New Roman" w:hAnsi="Times New Roman"/>
                <w:lang w:val="en-US"/>
              </w:rPr>
            </w:pPr>
            <w:r w:rsidRPr="00824A6E"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  <w:r w:rsidRPr="00583C3E">
              <w:rPr>
                <w:lang w:val="en-US"/>
              </w:rPr>
              <w:t xml:space="preserve"> </w:t>
            </w:r>
            <w:hyperlink r:id="rId28" w:history="1">
              <w:r w:rsidRPr="00093B67">
                <w:rPr>
                  <w:rStyle w:val="a9"/>
                  <w:rFonts w:ascii="Times New Roman" w:hAnsi="Times New Roman"/>
                  <w:lang w:val="en-US"/>
                </w:rPr>
                <w:t>kalinkina@ippk.ru</w:t>
              </w:r>
            </w:hyperlink>
          </w:p>
          <w:p w:rsidR="00A60A1A" w:rsidRPr="00093B67" w:rsidRDefault="00A60A1A" w:rsidP="00A60A1A">
            <w:pPr>
              <w:spacing w:after="0" w:line="240" w:lineRule="exact"/>
              <w:rPr>
                <w:rFonts w:ascii="Times New Roman" w:hAnsi="Times New Roman"/>
                <w:lang w:val="en-US"/>
              </w:rPr>
            </w:pPr>
            <w:r w:rsidRPr="00F670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(4212) </w:t>
            </w:r>
            <w:r w:rsidRPr="00824A6E">
              <w:rPr>
                <w:rFonts w:ascii="Times New Roman" w:hAnsi="Times New Roman"/>
                <w:sz w:val="24"/>
                <w:szCs w:val="24"/>
                <w:lang w:val="en-US"/>
              </w:rPr>
              <w:t>46-14-79</w:t>
            </w:r>
          </w:p>
        </w:tc>
        <w:tc>
          <w:tcPr>
            <w:tcW w:w="5382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3E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Мастер года: участвуй и побеждай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60A1A" w:rsidRPr="0043156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28DA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</w:rPr>
              <w:t>В программе: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t>ормативно-правовое обеспечение организации и проведения конкурса среди педагогических работников системы среднего профессионального образования «Мастер года»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О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t>рганизационно – методическое сопровождение конкурсных мероприятий;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-подготовка участников конкурса к выполнению конкурсных заданий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t>рактический тренинг: проектирование конкурсных мероприятий (Я-мастер; Мастер-класс)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t>миджевое проектирование: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самопрезентация, мастерство публичного выступления, речеголосовой тренинг.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6F28DA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</w:rPr>
              <w:t>Продукт: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Разработка структуры конкурсного мероприятия «Я -мастер», технологической карты Мастер класса, согласно критериям и показателям 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оценивания.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Публичная защита продукта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04.02-06.02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8E4FB5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097" w:type="dxa"/>
            <w:shd w:val="clear" w:color="auto" w:fill="auto"/>
          </w:tcPr>
          <w:p w:rsidR="00A60A1A" w:rsidRPr="006975DE" w:rsidRDefault="00A60A1A" w:rsidP="00A60A1A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Преподаватели математики,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методисты</w:t>
            </w:r>
            <w:r w:rsidRPr="00697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профессиональных образовательных организаций, реализу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ющие образовательные программы </w:t>
            </w:r>
            <w:r w:rsidRPr="006975DE">
              <w:rPr>
                <w:rFonts w:ascii="Times New Roman" w:hAnsi="Times New Roman"/>
                <w:color w:val="000000"/>
                <w:sz w:val="24"/>
                <w:szCs w:val="24"/>
              </w:rPr>
              <w:t>среднего общего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бразования с учетом требований </w:t>
            </w:r>
            <w:r w:rsidRPr="00697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ФГОС СПО </w:t>
            </w:r>
          </w:p>
          <w:p w:rsidR="00A60A1A" w:rsidRPr="006975DE" w:rsidRDefault="00A60A1A" w:rsidP="00A60A1A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0A1A" w:rsidRPr="00654B08" w:rsidRDefault="00A60A1A" w:rsidP="00A60A1A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DE">
              <w:rPr>
                <w:rFonts w:ascii="Times New Roman" w:hAnsi="Times New Roman"/>
                <w:color w:val="000000"/>
                <w:sz w:val="24"/>
                <w:szCs w:val="24"/>
              </w:rPr>
              <w:t>Литвинова М.</w:t>
            </w:r>
            <w:r w:rsidRPr="00654B08">
              <w:rPr>
                <w:rFonts w:ascii="Times New Roman" w:hAnsi="Times New Roman"/>
                <w:color w:val="000000"/>
                <w:sz w:val="24"/>
                <w:szCs w:val="24"/>
              </w:rPr>
              <w:t>Н., заведующий кафедрой математического и естественно-научного образования</w:t>
            </w:r>
          </w:p>
          <w:p w:rsidR="00A60A1A" w:rsidRPr="00D7314E" w:rsidRDefault="00A60A1A" w:rsidP="00A60A1A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731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654B08">
              <w:rPr>
                <w:rStyle w:val="a9"/>
                <w:rFonts w:ascii="Times New Roman" w:hAnsi="Times New Roman"/>
                <w:lang w:val="en-US"/>
              </w:rPr>
              <w:t>litvinovamn@ippk.ru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Pr="00093B67" w:rsidRDefault="00A60A1A" w:rsidP="00A60A1A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93B67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технологической грамотности при изучении математики в профессиональных образовательных организациях  </w:t>
            </w:r>
          </w:p>
          <w:p w:rsidR="00A60A1A" w:rsidRPr="00520CA0" w:rsidRDefault="00A60A1A" w:rsidP="00A60A1A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975D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  <w:r w:rsidRPr="006975DE">
              <w:rPr>
                <w:rFonts w:ascii="Times New Roman" w:hAnsi="Times New Roman"/>
                <w:sz w:val="24"/>
                <w:szCs w:val="24"/>
              </w:rPr>
              <w:br/>
              <w:t>Программа направлена на совершенствование профессиональных компетенций преподавателей математики профессиональных образовательных организаций.</w:t>
            </w:r>
            <w:r w:rsidRPr="00520CA0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</w:r>
            <w:r w:rsidRPr="00C45E98">
              <w:rPr>
                <w:rFonts w:ascii="Times New Roman" w:hAnsi="Times New Roman"/>
                <w:sz w:val="24"/>
                <w:szCs w:val="24"/>
              </w:rPr>
              <w:t>Государственная образовательная политика. Концепция технологического просвещения. Технологическая грамотность как важнейший компонент функциональной грамотности, способствующий формированию у обучающихся навыков использования современных технологий, критического мышления и умения применять научные знания в практической деятельности. Современные подходы и технологии в преподавании математики. Система оценки предметных результатов по математике в соответствии с ФГОС. Проектная деятельность на уроках математики.</w:t>
            </w:r>
            <w:r w:rsidRPr="00C45E98">
              <w:rPr>
                <w:rFonts w:ascii="Times New Roman" w:hAnsi="Times New Roman"/>
                <w:sz w:val="24"/>
                <w:szCs w:val="24"/>
              </w:rPr>
              <w:br/>
            </w:r>
            <w:r w:rsidRPr="00C45E9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Продукт:</w:t>
            </w:r>
            <w:r w:rsidRPr="00C45E98">
              <w:rPr>
                <w:rFonts w:ascii="Times New Roman" w:hAnsi="Times New Roman"/>
                <w:sz w:val="24"/>
                <w:szCs w:val="24"/>
              </w:rPr>
              <w:br/>
              <w:t>научно-исследовательский проект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26.02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26.02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Очно;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02.03-10.03</w:t>
            </w:r>
          </w:p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дистант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 xml:space="preserve">чно-заочная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применением </w:t>
            </w:r>
            <w:r w:rsidRPr="00C43659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F63D6A">
        <w:tc>
          <w:tcPr>
            <w:tcW w:w="14737" w:type="dxa"/>
            <w:gridSpan w:val="8"/>
            <w:shd w:val="clear" w:color="auto" w:fill="EEECE1" w:themeFill="background2"/>
          </w:tcPr>
          <w:p w:rsidR="00A60A1A" w:rsidRPr="001F27AC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Дополнительные профессиональные программы профессиональной переподготовки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педагогических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работников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и управленческих кадров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организаций</w:t>
            </w:r>
          </w:p>
        </w:tc>
      </w:tr>
      <w:tr w:rsidR="00A60A1A" w:rsidRPr="005031D8" w:rsidTr="00654B08">
        <w:trPr>
          <w:trHeight w:val="6795"/>
        </w:trPr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097" w:type="dxa"/>
            <w:shd w:val="clear" w:color="auto" w:fill="auto"/>
          </w:tcPr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едагогические работники, не имеющие педагогического образования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Чикишева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Н.А., доцент кафедры менеджмента в образовании</w:t>
            </w:r>
          </w:p>
          <w:p w:rsidR="00A60A1A" w:rsidRPr="00E13E77" w:rsidRDefault="00A60A1A" w:rsidP="00A60A1A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(4212) 46 14 78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Pr="001F0AD2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0AD2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Педагогика и психология образования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400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В программе: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Методологические и методические основы современного образования. Организация уче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ной деятельности обучающихся по освоению учебных предметов, курсов, дисциплин, модулей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 обучения. Современные образовательные и воспитательные технологии. Педагогические, психологические и методические основы развития мотивации, организации и контроля учебной деятельности на занятиях различного вида. Научно-методические основы организации учебной, проектной, исследовательской и иной деятельности обучающихся. </w:t>
            </w:r>
          </w:p>
          <w:p w:rsidR="00A60A1A" w:rsidRPr="0043156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2400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Продукт: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методическая разработка урока, занятия по учебному предмету, курсу, модул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ю 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(дисциплине)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A60A1A" w:rsidRPr="00886853" w:rsidRDefault="00A60A1A" w:rsidP="00A60A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853">
              <w:rPr>
                <w:rFonts w:ascii="Times New Roman" w:eastAsia="Times New Roman" w:hAnsi="Times New Roman"/>
                <w:sz w:val="24"/>
                <w:szCs w:val="24"/>
              </w:rPr>
              <w:t>09.02-05.06</w:t>
            </w:r>
          </w:p>
          <w:p w:rsidR="00A60A1A" w:rsidRPr="00886853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60A1A" w:rsidRPr="00886853" w:rsidRDefault="00A60A1A" w:rsidP="00A60A1A">
            <w:pPr>
              <w:spacing w:after="0" w:line="240" w:lineRule="exact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853">
              <w:rPr>
                <w:rFonts w:ascii="Times New Roman" w:hAnsi="Times New Roman"/>
                <w:sz w:val="20"/>
                <w:szCs w:val="20"/>
              </w:rPr>
              <w:t>Очный этап состоится с 09 по 13 февраля 2026 года (1 сессия) и с 01 по 05 июня 2026 года (2 сессия) в Институте, по адресу: г. Хабаровск, ул. Забайкальская 10.</w:t>
            </w:r>
          </w:p>
          <w:p w:rsidR="00A60A1A" w:rsidRPr="00886853" w:rsidRDefault="00A60A1A" w:rsidP="00A60A1A">
            <w:pPr>
              <w:spacing w:after="0" w:line="240" w:lineRule="exact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853">
              <w:rPr>
                <w:rFonts w:ascii="Times New Roman" w:hAnsi="Times New Roman"/>
                <w:sz w:val="20"/>
                <w:szCs w:val="20"/>
              </w:rPr>
              <w:t>Дистанционный этап состоится со 02 марта по 29 мая 2026 года</w:t>
            </w:r>
          </w:p>
          <w:p w:rsidR="00A60A1A" w:rsidRPr="00886853" w:rsidRDefault="00A60A1A" w:rsidP="00A60A1A">
            <w:pPr>
              <w:spacing w:after="0" w:line="240" w:lineRule="exact"/>
              <w:ind w:right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853">
              <w:rPr>
                <w:rFonts w:ascii="Times New Roman" w:hAnsi="Times New Roman"/>
                <w:sz w:val="20"/>
                <w:szCs w:val="20"/>
              </w:rPr>
              <w:t>Итоговая аттестация – 05.06.2026 года.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60A1A" w:rsidRPr="00B00E2B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чно-заочная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применением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ДОТ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8E4FB5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езерв управленческих кадров, педагогические работники образовательных организаций дошкольного, общего, среднего профессионального, дополнительного образования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Сандакова Е.Н., доцент кафедры менеджмента в образовании</w:t>
            </w:r>
          </w:p>
          <w:p w:rsidR="00A60A1A" w:rsidRPr="00654B08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31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</w:t>
            </w:r>
            <w:r w:rsidRPr="00654B08">
              <w:rPr>
                <w:lang w:val="en-US"/>
              </w:rPr>
              <w:t xml:space="preserve"> </w:t>
            </w:r>
            <w:r w:rsidRPr="00654B08">
              <w:rPr>
                <w:rStyle w:val="a9"/>
                <w:rFonts w:ascii="Times New Roman" w:hAnsi="Times New Roman"/>
                <w:lang w:val="en-US"/>
              </w:rPr>
              <w:t>elena.sandakova@ippk.ru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A60A1A" w:rsidRPr="00B00E2B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Менеджмент в сфере образования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240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</w:rPr>
              <w:t>В программе: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Общий и стратегический менеджмент, маркетинг в образовании, управление персоналом ОО, социальная психология и психология управления, психология труда, управление инновациями и качеством образования, финансово-хозяйственная деятельность, финансовая грамотность, цифровая образовательная среда, делопроизводство, нормативно-правовые основы управления ОО и противодействие коррупции в образовании. </w:t>
            </w:r>
          </w:p>
          <w:p w:rsidR="00A60A1A" w:rsidRPr="0043156C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240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lastRenderedPageBreak/>
              <w:t>Продукт:</w:t>
            </w:r>
            <w:r w:rsidRPr="00B00E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разработка проекта программы развития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B00E2B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FB5">
              <w:rPr>
                <w:rFonts w:ascii="Times New Roman" w:eastAsia="Times New Roman" w:hAnsi="Times New Roman"/>
                <w:sz w:val="24"/>
                <w:szCs w:val="24"/>
              </w:rPr>
              <w:t>16.02-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E4FB5">
              <w:rPr>
                <w:rFonts w:ascii="Times New Roman" w:eastAsia="Times New Roman" w:hAnsi="Times New Roman"/>
                <w:sz w:val="24"/>
                <w:szCs w:val="24"/>
              </w:rPr>
              <w:t>3.06</w:t>
            </w:r>
          </w:p>
          <w:p w:rsidR="00A60A1A" w:rsidRPr="008E4FB5" w:rsidRDefault="00A60A1A" w:rsidP="00A60A1A">
            <w:pPr>
              <w:spacing w:after="0" w:line="240" w:lineRule="exact"/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7C1">
              <w:rPr>
                <w:rFonts w:ascii="Times New Roman" w:hAnsi="Times New Roman"/>
                <w:sz w:val="18"/>
                <w:szCs w:val="18"/>
              </w:rPr>
              <w:t>курсы п</w:t>
            </w:r>
            <w:r>
              <w:rPr>
                <w:rFonts w:ascii="Times New Roman" w:hAnsi="Times New Roman"/>
                <w:sz w:val="18"/>
                <w:szCs w:val="18"/>
              </w:rPr>
              <w:t>рофессиональной переподготовки</w:t>
            </w:r>
            <w:r w:rsidRPr="008027C1">
              <w:rPr>
                <w:rFonts w:ascii="Times New Roman" w:hAnsi="Times New Roman"/>
                <w:sz w:val="18"/>
                <w:szCs w:val="18"/>
              </w:rPr>
              <w:t xml:space="preserve"> реализуются с использованием облачной платформы СФЕРУМ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13.00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17.50 2-3 раза в неделю.</w:t>
            </w:r>
          </w:p>
          <w:p w:rsidR="00A60A1A" w:rsidRDefault="00A60A1A" w:rsidP="00A60A1A">
            <w:pPr>
              <w:spacing w:after="0" w:line="240" w:lineRule="exact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A1A" w:rsidRPr="00886853" w:rsidRDefault="00A60A1A" w:rsidP="00A60A1A">
            <w:pPr>
              <w:spacing w:after="0" w:line="240" w:lineRule="exact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Очный этап состоится с 30.03 по 04.04</w:t>
            </w:r>
            <w:r w:rsidRPr="008868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2026 года </w:t>
            </w:r>
            <w:r w:rsidRPr="00886853">
              <w:rPr>
                <w:rFonts w:ascii="Times New Roman" w:hAnsi="Times New Roman"/>
                <w:sz w:val="20"/>
                <w:szCs w:val="20"/>
              </w:rPr>
              <w:t>в Институте, по адресу: г. Хабаровск, ул. Забайкальская 10.</w:t>
            </w:r>
          </w:p>
          <w:p w:rsidR="00A60A1A" w:rsidRPr="00B00E2B" w:rsidRDefault="00A60A1A" w:rsidP="00A60A1A">
            <w:pPr>
              <w:spacing w:after="0" w:line="240" w:lineRule="exact"/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6853">
              <w:rPr>
                <w:rFonts w:ascii="Times New Roman" w:hAnsi="Times New Roman"/>
                <w:sz w:val="20"/>
                <w:szCs w:val="20"/>
              </w:rPr>
              <w:t>Итоговая аттестация – 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86853">
              <w:rPr>
                <w:rFonts w:ascii="Times New Roman" w:hAnsi="Times New Roman"/>
                <w:sz w:val="20"/>
                <w:szCs w:val="20"/>
              </w:rPr>
              <w:t>.06.2026 года.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60A1A" w:rsidRPr="00B00E2B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>чно-заочная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применением</w:t>
            </w:r>
            <w:r w:rsidRPr="00B00E2B">
              <w:rPr>
                <w:rFonts w:ascii="Times New Roman" w:eastAsia="Times New Roman" w:hAnsi="Times New Roman"/>
                <w:sz w:val="24"/>
                <w:szCs w:val="24"/>
              </w:rPr>
              <w:t xml:space="preserve"> ДОТ</w:t>
            </w:r>
          </w:p>
        </w:tc>
        <w:tc>
          <w:tcPr>
            <w:tcW w:w="1559" w:type="dxa"/>
            <w:shd w:val="clear" w:color="auto" w:fill="auto"/>
          </w:tcPr>
          <w:p w:rsidR="00A60A1A" w:rsidRPr="005031D8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ХК ИРО</w:t>
            </w:r>
          </w:p>
        </w:tc>
      </w:tr>
      <w:tr w:rsidR="00A60A1A" w:rsidRPr="005031D8" w:rsidTr="00D0420D">
        <w:tc>
          <w:tcPr>
            <w:tcW w:w="14737" w:type="dxa"/>
            <w:gridSpan w:val="8"/>
            <w:shd w:val="clear" w:color="auto" w:fill="EEECE1" w:themeFill="background2"/>
          </w:tcPr>
          <w:p w:rsidR="00A60A1A" w:rsidRPr="001F27AC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Повышение квалификации педагогических работников и управленческих кадров образовательных организаций по договору по сетевой форме реализации дополнительных профессиональных програ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мм между </w:t>
            </w:r>
            <w:r w:rsidRPr="00091A3A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КГАОУ ДПО ХК ИРО ФГБОУ ВО «Амурский гуманитарно-педагогический государственный университет»</w:t>
            </w:r>
          </w:p>
        </w:tc>
      </w:tr>
      <w:tr w:rsidR="00A60A1A" w:rsidRPr="005031D8" w:rsidTr="008E4FB5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чителя школ, вожатые, советники директора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65671">
              <w:rPr>
                <w:rFonts w:ascii="Times New Roman" w:hAnsi="Times New Roman"/>
                <w:sz w:val="24"/>
                <w:szCs w:val="24"/>
              </w:rPr>
              <w:t>Серебреникова Ю.В., и.о. директора института педагогики и психологии, к</w:t>
            </w:r>
            <w:r>
              <w:rPr>
                <w:rFonts w:ascii="Times New Roman" w:hAnsi="Times New Roman"/>
                <w:sz w:val="24"/>
                <w:szCs w:val="24"/>
              </w:rPr>
              <w:t>анд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псих.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аук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, доцент. Анкудинова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, зав. каф. педагогики профессионального образования, к</w:t>
            </w:r>
            <w:r>
              <w:rPr>
                <w:rFonts w:ascii="Times New Roman" w:hAnsi="Times New Roman"/>
                <w:sz w:val="24"/>
                <w:szCs w:val="24"/>
              </w:rPr>
              <w:t>анд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пед.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аук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</w:tc>
        <w:tc>
          <w:tcPr>
            <w:tcW w:w="5382" w:type="dxa"/>
            <w:shd w:val="clear" w:color="auto" w:fill="auto"/>
          </w:tcPr>
          <w:p w:rsidR="00A60A1A" w:rsidRPr="00365671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671">
              <w:rPr>
                <w:rFonts w:ascii="Times New Roman" w:hAnsi="Times New Roman"/>
                <w:b/>
                <w:sz w:val="24"/>
                <w:szCs w:val="24"/>
              </w:rPr>
              <w:t>Особенности организации работы педагога с детьми, имеющими ограниченные возможности здоровья во время каникулярного оздоровительного периода</w:t>
            </w:r>
          </w:p>
          <w:p w:rsidR="00A60A1A" w:rsidRPr="00365671" w:rsidRDefault="00A60A1A" w:rsidP="00A60A1A">
            <w:pPr>
              <w:spacing w:after="0" w:line="240" w:lineRule="exact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6567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В программе:</w:t>
            </w:r>
          </w:p>
          <w:p w:rsidR="00A60A1A" w:rsidRPr="00365671" w:rsidRDefault="00A60A1A" w:rsidP="00A60A1A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5671">
              <w:rPr>
                <w:rFonts w:ascii="Times New Roman" w:hAnsi="Times New Roman"/>
                <w:sz w:val="24"/>
                <w:szCs w:val="24"/>
              </w:rPr>
              <w:t>Слушатели получат новые профессиональные компетенции по особенностям работы педагога с детьми с ОВЗ во время организации оздоровительного каникулярного времени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365671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7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A60A1A" w:rsidRPr="00365671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10.02 - 21.02</w:t>
            </w:r>
          </w:p>
          <w:p w:rsidR="00A60A1A" w:rsidRPr="00365671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0A1A" w:rsidRPr="00365671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Pr="00365671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Pr="00365671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Pr="00365671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60A1A" w:rsidRPr="00365671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чно-заочная с применением сетевой формы реализации программы</w:t>
            </w:r>
          </w:p>
        </w:tc>
        <w:tc>
          <w:tcPr>
            <w:tcW w:w="1559" w:type="dxa"/>
            <w:shd w:val="clear" w:color="auto" w:fill="auto"/>
          </w:tcPr>
          <w:p w:rsidR="00A60A1A" w:rsidRPr="001F27AC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Комсомольск/Амуре</w:t>
            </w:r>
          </w:p>
        </w:tc>
      </w:tr>
      <w:tr w:rsidR="00A60A1A" w:rsidRPr="005031D8" w:rsidTr="008E4FB5">
        <w:tc>
          <w:tcPr>
            <w:tcW w:w="738" w:type="dxa"/>
            <w:shd w:val="clear" w:color="auto" w:fill="auto"/>
          </w:tcPr>
          <w:p w:rsidR="00A60A1A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65671">
              <w:rPr>
                <w:rFonts w:ascii="Times New Roman" w:hAnsi="Times New Roman"/>
                <w:color w:val="000000"/>
                <w:sz w:val="24"/>
                <w:szCs w:val="24"/>
              </w:rPr>
              <w:t>чителя безопасности жизнедеятельности Руководители центров патриотического воспитания</w:t>
            </w:r>
          </w:p>
          <w:p w:rsidR="00A60A1A" w:rsidRPr="00365671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65671">
              <w:rPr>
                <w:rFonts w:ascii="Times New Roman" w:hAnsi="Times New Roman"/>
                <w:sz w:val="24"/>
                <w:szCs w:val="24"/>
              </w:rPr>
              <w:t>Чернявская Н.М.</w:t>
            </w:r>
          </w:p>
          <w:p w:rsidR="00A60A1A" w:rsidRDefault="00A60A1A" w:rsidP="00A60A1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65671">
              <w:rPr>
                <w:rFonts w:ascii="Times New Roman" w:hAnsi="Times New Roman"/>
                <w:sz w:val="24"/>
                <w:szCs w:val="24"/>
              </w:rPr>
              <w:t>кандидат биологических наук, зав. кафедрой безопасности 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и естественных наук</w:t>
            </w:r>
          </w:p>
        </w:tc>
        <w:tc>
          <w:tcPr>
            <w:tcW w:w="5382" w:type="dxa"/>
            <w:shd w:val="clear" w:color="auto" w:fill="auto"/>
          </w:tcPr>
          <w:p w:rsidR="00A60A1A" w:rsidRPr="00DE35DE" w:rsidRDefault="00A60A1A" w:rsidP="00A60A1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5DE"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и защиты Родины: современные аспекты воспитания культуры безопасности у обучающихся общеобразовательных школ</w:t>
            </w:r>
          </w:p>
          <w:p w:rsidR="00A60A1A" w:rsidRPr="00365671" w:rsidRDefault="00A60A1A" w:rsidP="00A60A1A">
            <w:pPr>
              <w:spacing w:after="0" w:line="240" w:lineRule="exact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6567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В программе:</w:t>
            </w:r>
          </w:p>
          <w:p w:rsidR="00A60A1A" w:rsidRPr="00365671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Pr="00DE35DE" w:rsidRDefault="00A60A1A" w:rsidP="00A60A1A">
            <w:pPr>
              <w:spacing w:after="0" w:line="240" w:lineRule="exac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35DE">
              <w:rPr>
                <w:rFonts w:ascii="Times New Roman" w:hAnsi="Times New Roman"/>
                <w:iCs/>
                <w:sz w:val="24"/>
                <w:szCs w:val="24"/>
              </w:rPr>
              <w:t>Слушатели изучают особенности организации образовательного процесса по основам безопасности и защиты Родины, теоретические и практические аспекты воспитания культуры безопасности у обучающихся общеобразовательных школ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A1A" w:rsidRPr="00365671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7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A60A1A" w:rsidRPr="00365671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10.02 - 21.02</w:t>
            </w:r>
          </w:p>
          <w:p w:rsidR="00A60A1A" w:rsidRPr="00365671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0A1A" w:rsidRPr="00365671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Pr="00365671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Pr="00365671" w:rsidRDefault="00A60A1A" w:rsidP="00A60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A1A" w:rsidRPr="00365671" w:rsidRDefault="00A60A1A" w:rsidP="00A60A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60A1A" w:rsidRPr="00365671" w:rsidRDefault="00A60A1A" w:rsidP="00A60A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65671">
              <w:rPr>
                <w:rFonts w:ascii="Times New Roman" w:hAnsi="Times New Roman"/>
                <w:sz w:val="24"/>
                <w:szCs w:val="24"/>
              </w:rPr>
              <w:t>чно-заочная с применением сетевой формы реализации программы</w:t>
            </w:r>
          </w:p>
        </w:tc>
        <w:tc>
          <w:tcPr>
            <w:tcW w:w="1559" w:type="dxa"/>
            <w:shd w:val="clear" w:color="auto" w:fill="auto"/>
          </w:tcPr>
          <w:p w:rsidR="00A60A1A" w:rsidRPr="001F27AC" w:rsidRDefault="00A60A1A" w:rsidP="00A6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Комсомольск/Амуре</w:t>
            </w:r>
          </w:p>
        </w:tc>
      </w:tr>
    </w:tbl>
    <w:p w:rsidR="00773D4F" w:rsidRDefault="00773D4F" w:rsidP="00773D4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лица:</w:t>
      </w:r>
    </w:p>
    <w:p w:rsidR="00773D4F" w:rsidRDefault="00654B08" w:rsidP="00773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– </w:t>
      </w:r>
      <w:r w:rsidR="00773D4F">
        <w:rPr>
          <w:rFonts w:ascii="Times New Roman" w:hAnsi="Times New Roman"/>
          <w:sz w:val="28"/>
          <w:szCs w:val="28"/>
        </w:rPr>
        <w:t>по вопросам организации курсов:</w:t>
      </w:r>
    </w:p>
    <w:p w:rsidR="00773D4F" w:rsidRPr="008027C1" w:rsidRDefault="00773D4F" w:rsidP="00773D4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BD7165">
        <w:rPr>
          <w:rFonts w:ascii="Times New Roman" w:hAnsi="Times New Roman"/>
          <w:sz w:val="28"/>
          <w:szCs w:val="28"/>
        </w:rPr>
        <w:t xml:space="preserve">Афанасьева Наталья Геннадьевна, специалист учебного отдела КГАОУ ДПО ХК ИРО, тел. 8(4212) 46-54-01, </w:t>
      </w:r>
    </w:p>
    <w:p w:rsidR="00773D4F" w:rsidRPr="008027C1" w:rsidRDefault="00773D4F" w:rsidP="00773D4F">
      <w:pPr>
        <w:pStyle w:val="a5"/>
        <w:numPr>
          <w:ilvl w:val="0"/>
          <w:numId w:val="12"/>
        </w:numPr>
        <w:spacing w:after="0" w:line="240" w:lineRule="auto"/>
        <w:jc w:val="both"/>
        <w:rPr>
          <w:rStyle w:val="a9"/>
          <w:rFonts w:ascii="Times New Roman" w:hAnsi="Times New Roman"/>
          <w:sz w:val="28"/>
          <w:szCs w:val="28"/>
          <w:lang w:val="en-US"/>
        </w:rPr>
      </w:pPr>
      <w:r w:rsidRPr="00BD7165">
        <w:rPr>
          <w:rFonts w:ascii="Times New Roman" w:hAnsi="Times New Roman"/>
          <w:sz w:val="28"/>
          <w:szCs w:val="28"/>
          <w:lang w:val="en-US"/>
        </w:rPr>
        <w:t>e</w:t>
      </w:r>
      <w:r w:rsidRPr="008027C1">
        <w:rPr>
          <w:rFonts w:ascii="Times New Roman" w:hAnsi="Times New Roman"/>
          <w:sz w:val="28"/>
          <w:szCs w:val="28"/>
          <w:lang w:val="en-US"/>
        </w:rPr>
        <w:t>-</w:t>
      </w:r>
      <w:r w:rsidRPr="00BD7165">
        <w:rPr>
          <w:rFonts w:ascii="Times New Roman" w:hAnsi="Times New Roman"/>
          <w:sz w:val="28"/>
          <w:szCs w:val="28"/>
          <w:lang w:val="en-US"/>
        </w:rPr>
        <w:t>mail</w:t>
      </w:r>
      <w:r w:rsidRPr="008027C1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29" w:history="1">
        <w:r w:rsidRPr="008027C1">
          <w:rPr>
            <w:rStyle w:val="a9"/>
            <w:rFonts w:ascii="Times New Roman" w:hAnsi="Times New Roman"/>
            <w:sz w:val="28"/>
            <w:szCs w:val="28"/>
            <w:lang w:val="en-US"/>
          </w:rPr>
          <w:t>afanasyeva@ippk.ru</w:t>
        </w:r>
      </w:hyperlink>
      <w:r w:rsidRPr="008027C1">
        <w:rPr>
          <w:rStyle w:val="a9"/>
          <w:rFonts w:ascii="Times New Roman" w:hAnsi="Times New Roman"/>
          <w:sz w:val="28"/>
          <w:szCs w:val="28"/>
          <w:lang w:val="en-US"/>
        </w:rPr>
        <w:t>;</w:t>
      </w:r>
    </w:p>
    <w:p w:rsidR="00773D4F" w:rsidRPr="008027C1" w:rsidRDefault="00773D4F" w:rsidP="00773D4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Карнаусова Галина Александровна,</w:t>
      </w:r>
      <w:r w:rsidRPr="00BD7165">
        <w:rPr>
          <w:rFonts w:ascii="Times New Roman" w:hAnsi="Times New Roman"/>
          <w:sz w:val="28"/>
          <w:szCs w:val="28"/>
        </w:rPr>
        <w:t xml:space="preserve"> специалист учебного отдела КГАОУ ДПО </w:t>
      </w:r>
      <w:r>
        <w:rPr>
          <w:rFonts w:ascii="Times New Roman" w:hAnsi="Times New Roman"/>
          <w:sz w:val="28"/>
          <w:szCs w:val="28"/>
        </w:rPr>
        <w:t>ХК ИРО, тел. 8(4212) 46-14-12</w:t>
      </w:r>
      <w:r w:rsidRPr="00BD7165">
        <w:rPr>
          <w:rFonts w:ascii="Times New Roman" w:hAnsi="Times New Roman"/>
          <w:sz w:val="28"/>
          <w:szCs w:val="28"/>
        </w:rPr>
        <w:t xml:space="preserve">, </w:t>
      </w:r>
    </w:p>
    <w:p w:rsidR="00773D4F" w:rsidRPr="008027C1" w:rsidRDefault="00773D4F" w:rsidP="00773D4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  <w:lang w:val="en-US"/>
        </w:rPr>
      </w:pPr>
      <w:r w:rsidRPr="00BD7165">
        <w:rPr>
          <w:rFonts w:ascii="Times New Roman" w:hAnsi="Times New Roman"/>
          <w:sz w:val="28"/>
          <w:szCs w:val="28"/>
          <w:lang w:val="en-US"/>
        </w:rPr>
        <w:t>e</w:t>
      </w:r>
      <w:r w:rsidRPr="008027C1">
        <w:rPr>
          <w:rFonts w:ascii="Times New Roman" w:hAnsi="Times New Roman"/>
          <w:sz w:val="28"/>
          <w:szCs w:val="28"/>
          <w:lang w:val="en-US"/>
        </w:rPr>
        <w:t>-</w:t>
      </w:r>
      <w:r w:rsidRPr="00BD7165">
        <w:rPr>
          <w:rFonts w:ascii="Times New Roman" w:hAnsi="Times New Roman"/>
          <w:sz w:val="28"/>
          <w:szCs w:val="28"/>
          <w:lang w:val="en-US"/>
        </w:rPr>
        <w:t>mail</w:t>
      </w:r>
      <w:r w:rsidRPr="008027C1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30" w:history="1">
        <w:r w:rsidRPr="008027C1">
          <w:rPr>
            <w:rStyle w:val="a9"/>
            <w:rFonts w:ascii="Times New Roman" w:hAnsi="Times New Roman"/>
            <w:sz w:val="28"/>
            <w:szCs w:val="28"/>
            <w:lang w:val="en-US"/>
          </w:rPr>
          <w:t>karnausova@ippk.ru</w:t>
        </w:r>
      </w:hyperlink>
      <w:r w:rsidRPr="00361A8F">
        <w:rPr>
          <w:rStyle w:val="a9"/>
          <w:rFonts w:ascii="Times New Roman" w:hAnsi="Times New Roman"/>
          <w:sz w:val="28"/>
          <w:szCs w:val="28"/>
          <w:lang w:val="en-US"/>
        </w:rPr>
        <w:t>;</w:t>
      </w:r>
    </w:p>
    <w:p w:rsidR="00773D4F" w:rsidRPr="00BD7165" w:rsidRDefault="00773D4F" w:rsidP="00773D4F">
      <w:pPr>
        <w:pStyle w:val="a5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Скарзова Наталья Сергеевна, ст.</w:t>
      </w:r>
      <w:r w:rsidRPr="00BD7165">
        <w:t xml:space="preserve"> </w:t>
      </w:r>
      <w:r w:rsidRPr="00BD7165">
        <w:rPr>
          <w:rFonts w:ascii="Times New Roman" w:hAnsi="Times New Roman"/>
          <w:sz w:val="28"/>
          <w:szCs w:val="28"/>
        </w:rPr>
        <w:t xml:space="preserve">методист учебного отдела КГАОУ ДПО </w:t>
      </w:r>
      <w:r>
        <w:rPr>
          <w:rFonts w:ascii="Times New Roman" w:hAnsi="Times New Roman"/>
          <w:sz w:val="28"/>
          <w:szCs w:val="28"/>
        </w:rPr>
        <w:t>ХК ИРО, тел. 8(4212) 46-14-12</w:t>
      </w:r>
      <w:r w:rsidRPr="00BD7165">
        <w:rPr>
          <w:rFonts w:ascii="Times New Roman" w:hAnsi="Times New Roman"/>
          <w:sz w:val="28"/>
          <w:szCs w:val="28"/>
        </w:rPr>
        <w:t xml:space="preserve">, </w:t>
      </w:r>
      <w:r w:rsidRPr="00BD7165">
        <w:rPr>
          <w:rFonts w:ascii="Times New Roman" w:hAnsi="Times New Roman"/>
          <w:sz w:val="28"/>
          <w:szCs w:val="28"/>
          <w:lang w:val="en-US"/>
        </w:rPr>
        <w:t>e</w:t>
      </w:r>
      <w:r w:rsidRPr="00BD7165">
        <w:rPr>
          <w:rFonts w:ascii="Times New Roman" w:hAnsi="Times New Roman"/>
          <w:sz w:val="28"/>
          <w:szCs w:val="28"/>
        </w:rPr>
        <w:t>-</w:t>
      </w:r>
      <w:r w:rsidRPr="00BD7165">
        <w:rPr>
          <w:rFonts w:ascii="Times New Roman" w:hAnsi="Times New Roman"/>
          <w:sz w:val="28"/>
          <w:szCs w:val="28"/>
          <w:lang w:val="en-US"/>
        </w:rPr>
        <w:t>mail</w:t>
      </w:r>
      <w:r w:rsidRPr="00BD7165">
        <w:rPr>
          <w:rFonts w:ascii="Times New Roman" w:hAnsi="Times New Roman"/>
          <w:sz w:val="28"/>
          <w:szCs w:val="28"/>
        </w:rPr>
        <w:t>:</w:t>
      </w:r>
      <w:r w:rsidRPr="008027C1">
        <w:t xml:space="preserve"> </w:t>
      </w:r>
      <w:hyperlink r:id="rId31" w:history="1">
        <w:r>
          <w:rPr>
            <w:rStyle w:val="a9"/>
            <w:rFonts w:ascii="Times New Roman" w:hAnsi="Times New Roman"/>
            <w:sz w:val="28"/>
            <w:szCs w:val="28"/>
            <w:lang w:val="en-US"/>
          </w:rPr>
          <w:t>skarzova</w:t>
        </w:r>
        <w:r>
          <w:rPr>
            <w:rStyle w:val="a9"/>
            <w:rFonts w:ascii="Times New Roman" w:hAnsi="Times New Roman"/>
            <w:sz w:val="28"/>
            <w:szCs w:val="28"/>
          </w:rPr>
          <w:t>@</w:t>
        </w:r>
        <w:r>
          <w:rPr>
            <w:rStyle w:val="a9"/>
            <w:rFonts w:ascii="Times New Roman" w:hAnsi="Times New Roman"/>
            <w:sz w:val="28"/>
            <w:szCs w:val="28"/>
            <w:lang w:val="en-US"/>
          </w:rPr>
          <w:t>ippk</w:t>
        </w:r>
        <w:r>
          <w:rPr>
            <w:rStyle w:val="a9"/>
            <w:rFonts w:ascii="Times New Roman" w:hAnsi="Times New Roman"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773D4F" w:rsidRPr="008027C1" w:rsidRDefault="00773D4F" w:rsidP="00773D4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Тюстина Елена Владимировна,</w:t>
      </w:r>
      <w:r w:rsidRPr="00BD7165">
        <w:rPr>
          <w:rFonts w:ascii="Times New Roman" w:hAnsi="Times New Roman"/>
          <w:sz w:val="28"/>
          <w:szCs w:val="28"/>
        </w:rPr>
        <w:t xml:space="preserve"> специалист учебного отдела КГАОУ ДПО </w:t>
      </w:r>
      <w:r>
        <w:rPr>
          <w:rFonts w:ascii="Times New Roman" w:hAnsi="Times New Roman"/>
          <w:sz w:val="28"/>
          <w:szCs w:val="28"/>
        </w:rPr>
        <w:t>ХК ИРО, тел. 8(4212) 46-14-23</w:t>
      </w:r>
      <w:r w:rsidRPr="00BD7165">
        <w:rPr>
          <w:rFonts w:ascii="Times New Roman" w:hAnsi="Times New Roman"/>
          <w:sz w:val="28"/>
          <w:szCs w:val="28"/>
        </w:rPr>
        <w:t xml:space="preserve">, </w:t>
      </w:r>
      <w:r w:rsidRPr="00BD7165">
        <w:rPr>
          <w:rFonts w:ascii="Times New Roman" w:hAnsi="Times New Roman"/>
          <w:sz w:val="28"/>
          <w:szCs w:val="28"/>
          <w:lang w:val="en-US"/>
        </w:rPr>
        <w:t>e</w:t>
      </w:r>
      <w:r w:rsidRPr="00BD7165">
        <w:rPr>
          <w:rFonts w:ascii="Times New Roman" w:hAnsi="Times New Roman"/>
          <w:sz w:val="28"/>
          <w:szCs w:val="28"/>
        </w:rPr>
        <w:t>-</w:t>
      </w:r>
      <w:r w:rsidRPr="00BD7165">
        <w:rPr>
          <w:rFonts w:ascii="Times New Roman" w:hAnsi="Times New Roman"/>
          <w:sz w:val="28"/>
          <w:szCs w:val="28"/>
          <w:lang w:val="en-US"/>
        </w:rPr>
        <w:t>mail</w:t>
      </w:r>
      <w:r w:rsidRPr="00BD7165">
        <w:rPr>
          <w:rFonts w:ascii="Times New Roman" w:hAnsi="Times New Roman"/>
          <w:sz w:val="28"/>
          <w:szCs w:val="28"/>
        </w:rPr>
        <w:t xml:space="preserve">: </w:t>
      </w:r>
      <w:hyperlink r:id="rId32" w:history="1">
        <w:r w:rsidRPr="00E159DC">
          <w:rPr>
            <w:rStyle w:val="a9"/>
            <w:rFonts w:ascii="Times New Roman" w:hAnsi="Times New Roman"/>
            <w:sz w:val="28"/>
            <w:szCs w:val="28"/>
          </w:rPr>
          <w:t>tustinaet@ippk.ru</w:t>
        </w:r>
      </w:hyperlink>
      <w:r>
        <w:rPr>
          <w:rStyle w:val="a9"/>
          <w:rFonts w:ascii="Times New Roman" w:hAnsi="Times New Roman"/>
          <w:sz w:val="28"/>
          <w:szCs w:val="28"/>
        </w:rPr>
        <w:t>;</w:t>
      </w:r>
    </w:p>
    <w:p w:rsidR="00773D4F" w:rsidRPr="008027C1" w:rsidRDefault="00773D4F" w:rsidP="00773D4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BD7165">
        <w:rPr>
          <w:rFonts w:ascii="Times New Roman" w:hAnsi="Times New Roman"/>
          <w:sz w:val="28"/>
          <w:szCs w:val="28"/>
        </w:rPr>
        <w:t xml:space="preserve">Чеботатарева Оксана Валерьевна, специалист учебного отдела КГАОУ ДПО </w:t>
      </w:r>
      <w:r>
        <w:rPr>
          <w:rFonts w:ascii="Times New Roman" w:hAnsi="Times New Roman"/>
          <w:sz w:val="28"/>
          <w:szCs w:val="28"/>
        </w:rPr>
        <w:t>ХК ИРО, тел. 8(4212) 46-14-12</w:t>
      </w:r>
      <w:r w:rsidRPr="00BD7165">
        <w:rPr>
          <w:rFonts w:ascii="Times New Roman" w:hAnsi="Times New Roman"/>
          <w:sz w:val="28"/>
          <w:szCs w:val="28"/>
        </w:rPr>
        <w:t xml:space="preserve">, </w:t>
      </w:r>
      <w:r w:rsidRPr="00BD7165">
        <w:rPr>
          <w:rFonts w:ascii="Times New Roman" w:hAnsi="Times New Roman"/>
          <w:sz w:val="28"/>
          <w:szCs w:val="28"/>
          <w:lang w:val="en-US"/>
        </w:rPr>
        <w:t>e</w:t>
      </w:r>
      <w:r w:rsidRPr="00BD7165">
        <w:rPr>
          <w:rFonts w:ascii="Times New Roman" w:hAnsi="Times New Roman"/>
          <w:sz w:val="28"/>
          <w:szCs w:val="28"/>
        </w:rPr>
        <w:t>-</w:t>
      </w:r>
      <w:r w:rsidRPr="00BD7165">
        <w:rPr>
          <w:rFonts w:ascii="Times New Roman" w:hAnsi="Times New Roman"/>
          <w:sz w:val="28"/>
          <w:szCs w:val="28"/>
          <w:lang w:val="en-US"/>
        </w:rPr>
        <w:t>mail</w:t>
      </w:r>
      <w:r w:rsidRPr="00BD7165">
        <w:rPr>
          <w:rFonts w:ascii="Times New Roman" w:hAnsi="Times New Roman"/>
          <w:sz w:val="28"/>
          <w:szCs w:val="28"/>
        </w:rPr>
        <w:t xml:space="preserve">: </w:t>
      </w:r>
      <w:hyperlink r:id="rId33" w:history="1">
        <w:r w:rsidRPr="00E159DC">
          <w:rPr>
            <w:rStyle w:val="a9"/>
            <w:rFonts w:ascii="Times New Roman" w:hAnsi="Times New Roman"/>
            <w:sz w:val="28"/>
            <w:szCs w:val="28"/>
          </w:rPr>
          <w:t>chebotareva@ippk.ru</w:t>
        </w:r>
      </w:hyperlink>
      <w:r>
        <w:rPr>
          <w:rStyle w:val="a9"/>
          <w:rFonts w:ascii="Times New Roman" w:hAnsi="Times New Roman"/>
          <w:sz w:val="28"/>
          <w:szCs w:val="28"/>
        </w:rPr>
        <w:t>;</w:t>
      </w:r>
    </w:p>
    <w:p w:rsidR="002C15CF" w:rsidRDefault="00773D4F" w:rsidP="00773D4F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ab/>
        <w:t>–</w:t>
      </w:r>
      <w:r w:rsidRPr="005F5958">
        <w:rPr>
          <w:rFonts w:ascii="Times New Roman" w:hAnsi="Times New Roman"/>
          <w:sz w:val="28"/>
          <w:szCs w:val="28"/>
        </w:rPr>
        <w:t xml:space="preserve"> </w:t>
      </w:r>
      <w:r w:rsidRPr="00681508">
        <w:rPr>
          <w:rFonts w:ascii="Times New Roman" w:hAnsi="Times New Roman"/>
          <w:sz w:val="28"/>
          <w:szCs w:val="28"/>
        </w:rPr>
        <w:t xml:space="preserve">по вопросам регистрации в системе дистанционного обучения ХК ИРО: тел: 8(4212) 46-14-08, e-mail: </w:t>
      </w:r>
      <w:hyperlink r:id="rId34" w:history="1">
        <w:r w:rsidR="00751B17" w:rsidRPr="00E325AE">
          <w:rPr>
            <w:rStyle w:val="a9"/>
            <w:rFonts w:ascii="Times New Roman" w:hAnsi="Times New Roman"/>
            <w:sz w:val="28"/>
            <w:szCs w:val="28"/>
          </w:rPr>
          <w:t>distant@ippk.ru</w:t>
        </w:r>
      </w:hyperlink>
      <w:r w:rsidRPr="00CD2CEA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r w:rsidR="00751B17"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</w:p>
    <w:p w:rsidR="002C15CF" w:rsidRPr="002C15CF" w:rsidRDefault="00751B17" w:rsidP="002C15C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C15CF">
        <w:rPr>
          <w:rFonts w:ascii="Times New Roman" w:hAnsi="Times New Roman"/>
          <w:sz w:val="28"/>
          <w:szCs w:val="28"/>
          <w:u w:val="single"/>
        </w:rPr>
        <w:t>Г. Комсомольск/Амуре</w:t>
      </w:r>
      <w:r w:rsidR="002C15CF" w:rsidRPr="002C15CF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51B17" w:rsidRPr="002C15CF" w:rsidRDefault="002C15CF" w:rsidP="002C15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15CF">
        <w:rPr>
          <w:rFonts w:ascii="Times New Roman" w:hAnsi="Times New Roman"/>
          <w:sz w:val="28"/>
          <w:szCs w:val="28"/>
        </w:rPr>
        <w:t>Ответственное лицо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C15CF">
        <w:rPr>
          <w:rFonts w:ascii="Times New Roman" w:hAnsi="Times New Roman"/>
          <w:sz w:val="28"/>
          <w:szCs w:val="28"/>
        </w:rPr>
        <w:t>Авдеенко Анна Андреевна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5CF">
        <w:rPr>
          <w:rFonts w:ascii="Times New Roman" w:hAnsi="Times New Roman"/>
          <w:sz w:val="28"/>
          <w:szCs w:val="28"/>
        </w:rPr>
        <w:t>тел. 8(4217) 24-47-74 (доб. 4) e-mail: </w:t>
      </w:r>
      <w:hyperlink r:id="rId35" w:tgtFrame="_blank" w:history="1">
        <w:r w:rsidRPr="002C15CF">
          <w:rPr>
            <w:rStyle w:val="a9"/>
            <w:rFonts w:eastAsia="Times New Roman"/>
          </w:rPr>
          <w:t>i</w:t>
        </w:r>
        <w:r w:rsidRPr="002C15CF">
          <w:rPr>
            <w:rStyle w:val="a9"/>
            <w:rFonts w:ascii="Times New Roman" w:eastAsia="Times New Roman" w:hAnsi="Times New Roman"/>
            <w:sz w:val="28"/>
            <w:szCs w:val="28"/>
          </w:rPr>
          <w:t>no@amgpgu.ru</w:t>
        </w:r>
      </w:hyperlink>
      <w:r w:rsidRPr="002C15C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734B" w:rsidRPr="00751B17" w:rsidRDefault="00EF734B" w:rsidP="0086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F734B" w:rsidRPr="00751B17">
      <w:pgSz w:w="16838" w:h="11906" w:orient="landscape"/>
      <w:pgMar w:top="1134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F2" w:rsidRDefault="00341FF2" w:rsidP="008B0FFE">
      <w:pPr>
        <w:spacing w:after="0" w:line="240" w:lineRule="auto"/>
      </w:pPr>
      <w:r>
        <w:separator/>
      </w:r>
    </w:p>
  </w:endnote>
  <w:endnote w:type="continuationSeparator" w:id="0">
    <w:p w:rsidR="00341FF2" w:rsidRDefault="00341FF2" w:rsidP="008B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F2" w:rsidRDefault="00341FF2" w:rsidP="008B0FFE">
      <w:pPr>
        <w:spacing w:after="0" w:line="240" w:lineRule="auto"/>
      </w:pPr>
      <w:r>
        <w:separator/>
      </w:r>
    </w:p>
  </w:footnote>
  <w:footnote w:type="continuationSeparator" w:id="0">
    <w:p w:rsidR="00341FF2" w:rsidRDefault="00341FF2" w:rsidP="008B0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AAB"/>
    <w:multiLevelType w:val="hybridMultilevel"/>
    <w:tmpl w:val="A70028B0"/>
    <w:lvl w:ilvl="0" w:tplc="6FFA4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D2D"/>
    <w:multiLevelType w:val="hybridMultilevel"/>
    <w:tmpl w:val="AD78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3374"/>
    <w:multiLevelType w:val="multilevel"/>
    <w:tmpl w:val="AA60CD9A"/>
    <w:lvl w:ilvl="0">
      <w:start w:val="1"/>
      <w:numFmt w:val="decimal"/>
      <w:lvlText w:val="%1."/>
      <w:lvlJc w:val="left"/>
      <w:pPr>
        <w:ind w:left="3371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pStyle w:val="3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EAD18CF"/>
    <w:multiLevelType w:val="hybridMultilevel"/>
    <w:tmpl w:val="07FCB19E"/>
    <w:lvl w:ilvl="0" w:tplc="A5ECC9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A085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66CD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8F7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A83A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3035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66FB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09C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D8D7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422B73"/>
    <w:multiLevelType w:val="hybridMultilevel"/>
    <w:tmpl w:val="39782EC8"/>
    <w:lvl w:ilvl="0" w:tplc="1AAED94E">
      <w:numFmt w:val="bullet"/>
      <w:lvlText w:val="–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E025A8A">
      <w:numFmt w:val="bullet"/>
      <w:lvlText w:val="•"/>
      <w:lvlJc w:val="left"/>
      <w:pPr>
        <w:ind w:left="739" w:hanging="152"/>
      </w:pPr>
      <w:rPr>
        <w:lang w:val="ru-RU" w:eastAsia="en-US" w:bidi="ar-SA"/>
      </w:rPr>
    </w:lvl>
    <w:lvl w:ilvl="2" w:tplc="F6CA6158">
      <w:numFmt w:val="bullet"/>
      <w:lvlText w:val="•"/>
      <w:lvlJc w:val="left"/>
      <w:pPr>
        <w:ind w:left="1219" w:hanging="152"/>
      </w:pPr>
      <w:rPr>
        <w:lang w:val="ru-RU" w:eastAsia="en-US" w:bidi="ar-SA"/>
      </w:rPr>
    </w:lvl>
    <w:lvl w:ilvl="3" w:tplc="D1844BB2">
      <w:numFmt w:val="bullet"/>
      <w:lvlText w:val="•"/>
      <w:lvlJc w:val="left"/>
      <w:pPr>
        <w:ind w:left="1698" w:hanging="152"/>
      </w:pPr>
      <w:rPr>
        <w:lang w:val="ru-RU" w:eastAsia="en-US" w:bidi="ar-SA"/>
      </w:rPr>
    </w:lvl>
    <w:lvl w:ilvl="4" w:tplc="5360FE18">
      <w:numFmt w:val="bullet"/>
      <w:lvlText w:val="•"/>
      <w:lvlJc w:val="left"/>
      <w:pPr>
        <w:ind w:left="2178" w:hanging="152"/>
      </w:pPr>
      <w:rPr>
        <w:lang w:val="ru-RU" w:eastAsia="en-US" w:bidi="ar-SA"/>
      </w:rPr>
    </w:lvl>
    <w:lvl w:ilvl="5" w:tplc="6CAC7B8A">
      <w:numFmt w:val="bullet"/>
      <w:lvlText w:val="•"/>
      <w:lvlJc w:val="left"/>
      <w:pPr>
        <w:ind w:left="2658" w:hanging="152"/>
      </w:pPr>
      <w:rPr>
        <w:lang w:val="ru-RU" w:eastAsia="en-US" w:bidi="ar-SA"/>
      </w:rPr>
    </w:lvl>
    <w:lvl w:ilvl="6" w:tplc="E2FC7686">
      <w:numFmt w:val="bullet"/>
      <w:lvlText w:val="•"/>
      <w:lvlJc w:val="left"/>
      <w:pPr>
        <w:ind w:left="3137" w:hanging="152"/>
      </w:pPr>
      <w:rPr>
        <w:lang w:val="ru-RU" w:eastAsia="en-US" w:bidi="ar-SA"/>
      </w:rPr>
    </w:lvl>
    <w:lvl w:ilvl="7" w:tplc="8CC4CAD8">
      <w:numFmt w:val="bullet"/>
      <w:lvlText w:val="•"/>
      <w:lvlJc w:val="left"/>
      <w:pPr>
        <w:ind w:left="3617" w:hanging="152"/>
      </w:pPr>
      <w:rPr>
        <w:lang w:val="ru-RU" w:eastAsia="en-US" w:bidi="ar-SA"/>
      </w:rPr>
    </w:lvl>
    <w:lvl w:ilvl="8" w:tplc="34C01612">
      <w:numFmt w:val="bullet"/>
      <w:lvlText w:val="•"/>
      <w:lvlJc w:val="left"/>
      <w:pPr>
        <w:ind w:left="4096" w:hanging="152"/>
      </w:pPr>
      <w:rPr>
        <w:lang w:val="ru-RU" w:eastAsia="en-US" w:bidi="ar-SA"/>
      </w:rPr>
    </w:lvl>
  </w:abstractNum>
  <w:abstractNum w:abstractNumId="5" w15:restartNumberingAfterBreak="0">
    <w:nsid w:val="2F482A26"/>
    <w:multiLevelType w:val="hybridMultilevel"/>
    <w:tmpl w:val="79042AE0"/>
    <w:lvl w:ilvl="0" w:tplc="425C24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995B81"/>
    <w:multiLevelType w:val="hybridMultilevel"/>
    <w:tmpl w:val="39C0E7E4"/>
    <w:lvl w:ilvl="0" w:tplc="BBC2B1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4F08C0C">
      <w:start w:val="1"/>
      <w:numFmt w:val="lowerLetter"/>
      <w:lvlText w:val="%2."/>
      <w:lvlJc w:val="left"/>
      <w:pPr>
        <w:ind w:left="1440" w:hanging="360"/>
      </w:pPr>
    </w:lvl>
    <w:lvl w:ilvl="2" w:tplc="3A926D48">
      <w:start w:val="1"/>
      <w:numFmt w:val="lowerRoman"/>
      <w:lvlText w:val="%3."/>
      <w:lvlJc w:val="right"/>
      <w:pPr>
        <w:ind w:left="2160" w:hanging="180"/>
      </w:pPr>
    </w:lvl>
    <w:lvl w:ilvl="3" w:tplc="DA1845B8">
      <w:start w:val="1"/>
      <w:numFmt w:val="decimal"/>
      <w:lvlText w:val="%4."/>
      <w:lvlJc w:val="left"/>
      <w:pPr>
        <w:ind w:left="2880" w:hanging="360"/>
      </w:pPr>
    </w:lvl>
    <w:lvl w:ilvl="4" w:tplc="28CA4974">
      <w:start w:val="1"/>
      <w:numFmt w:val="lowerLetter"/>
      <w:lvlText w:val="%5."/>
      <w:lvlJc w:val="left"/>
      <w:pPr>
        <w:ind w:left="3600" w:hanging="360"/>
      </w:pPr>
    </w:lvl>
    <w:lvl w:ilvl="5" w:tplc="5A2A4E76">
      <w:start w:val="1"/>
      <w:numFmt w:val="lowerRoman"/>
      <w:lvlText w:val="%6."/>
      <w:lvlJc w:val="right"/>
      <w:pPr>
        <w:ind w:left="4320" w:hanging="180"/>
      </w:pPr>
    </w:lvl>
    <w:lvl w:ilvl="6" w:tplc="83340240">
      <w:start w:val="1"/>
      <w:numFmt w:val="decimal"/>
      <w:lvlText w:val="%7."/>
      <w:lvlJc w:val="left"/>
      <w:pPr>
        <w:ind w:left="5040" w:hanging="360"/>
      </w:pPr>
    </w:lvl>
    <w:lvl w:ilvl="7" w:tplc="BABC3346">
      <w:start w:val="1"/>
      <w:numFmt w:val="lowerLetter"/>
      <w:lvlText w:val="%8."/>
      <w:lvlJc w:val="left"/>
      <w:pPr>
        <w:ind w:left="5760" w:hanging="360"/>
      </w:pPr>
    </w:lvl>
    <w:lvl w:ilvl="8" w:tplc="8D2A22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2078E"/>
    <w:multiLevelType w:val="hybridMultilevel"/>
    <w:tmpl w:val="03C2638A"/>
    <w:lvl w:ilvl="0" w:tplc="17EAD55E">
      <w:numFmt w:val="bullet"/>
      <w:lvlText w:val="–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FE85256">
      <w:numFmt w:val="bullet"/>
      <w:lvlText w:val="•"/>
      <w:lvlJc w:val="left"/>
      <w:pPr>
        <w:ind w:left="595" w:hanging="152"/>
      </w:pPr>
      <w:rPr>
        <w:lang w:val="ru-RU" w:eastAsia="en-US" w:bidi="ar-SA"/>
      </w:rPr>
    </w:lvl>
    <w:lvl w:ilvl="2" w:tplc="04546798">
      <w:numFmt w:val="bullet"/>
      <w:lvlText w:val="•"/>
      <w:lvlJc w:val="left"/>
      <w:pPr>
        <w:ind w:left="1091" w:hanging="152"/>
      </w:pPr>
      <w:rPr>
        <w:lang w:val="ru-RU" w:eastAsia="en-US" w:bidi="ar-SA"/>
      </w:rPr>
    </w:lvl>
    <w:lvl w:ilvl="3" w:tplc="BB76173E">
      <w:numFmt w:val="bullet"/>
      <w:lvlText w:val="•"/>
      <w:lvlJc w:val="left"/>
      <w:pPr>
        <w:ind w:left="1586" w:hanging="152"/>
      </w:pPr>
      <w:rPr>
        <w:lang w:val="ru-RU" w:eastAsia="en-US" w:bidi="ar-SA"/>
      </w:rPr>
    </w:lvl>
    <w:lvl w:ilvl="4" w:tplc="FA16E474">
      <w:numFmt w:val="bullet"/>
      <w:lvlText w:val="•"/>
      <w:lvlJc w:val="left"/>
      <w:pPr>
        <w:ind w:left="2082" w:hanging="152"/>
      </w:pPr>
      <w:rPr>
        <w:lang w:val="ru-RU" w:eastAsia="en-US" w:bidi="ar-SA"/>
      </w:rPr>
    </w:lvl>
    <w:lvl w:ilvl="5" w:tplc="F8FA4B9C">
      <w:numFmt w:val="bullet"/>
      <w:lvlText w:val="•"/>
      <w:lvlJc w:val="left"/>
      <w:pPr>
        <w:ind w:left="2578" w:hanging="152"/>
      </w:pPr>
      <w:rPr>
        <w:lang w:val="ru-RU" w:eastAsia="en-US" w:bidi="ar-SA"/>
      </w:rPr>
    </w:lvl>
    <w:lvl w:ilvl="6" w:tplc="35F2E478">
      <w:numFmt w:val="bullet"/>
      <w:lvlText w:val="•"/>
      <w:lvlJc w:val="left"/>
      <w:pPr>
        <w:ind w:left="3073" w:hanging="152"/>
      </w:pPr>
      <w:rPr>
        <w:lang w:val="ru-RU" w:eastAsia="en-US" w:bidi="ar-SA"/>
      </w:rPr>
    </w:lvl>
    <w:lvl w:ilvl="7" w:tplc="733C65BA">
      <w:numFmt w:val="bullet"/>
      <w:lvlText w:val="•"/>
      <w:lvlJc w:val="left"/>
      <w:pPr>
        <w:ind w:left="3569" w:hanging="152"/>
      </w:pPr>
      <w:rPr>
        <w:lang w:val="ru-RU" w:eastAsia="en-US" w:bidi="ar-SA"/>
      </w:rPr>
    </w:lvl>
    <w:lvl w:ilvl="8" w:tplc="EF4CDB18">
      <w:numFmt w:val="bullet"/>
      <w:lvlText w:val="•"/>
      <w:lvlJc w:val="left"/>
      <w:pPr>
        <w:ind w:left="4064" w:hanging="152"/>
      </w:pPr>
      <w:rPr>
        <w:lang w:val="ru-RU" w:eastAsia="en-US" w:bidi="ar-SA"/>
      </w:rPr>
    </w:lvl>
  </w:abstractNum>
  <w:abstractNum w:abstractNumId="8" w15:restartNumberingAfterBreak="0">
    <w:nsid w:val="38485237"/>
    <w:multiLevelType w:val="hybridMultilevel"/>
    <w:tmpl w:val="B942A4E4"/>
    <w:lvl w:ilvl="0" w:tplc="4224D20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A843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627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E0B2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C630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FEE5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1081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6A97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82541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BF5A80"/>
    <w:multiLevelType w:val="hybridMultilevel"/>
    <w:tmpl w:val="775465C0"/>
    <w:lvl w:ilvl="0" w:tplc="151E7C56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170540E">
      <w:numFmt w:val="bullet"/>
      <w:lvlText w:val="•"/>
      <w:lvlJc w:val="left"/>
      <w:pPr>
        <w:ind w:left="595" w:hanging="116"/>
      </w:pPr>
      <w:rPr>
        <w:rFonts w:hint="default"/>
        <w:lang w:val="ru-RU" w:eastAsia="en-US" w:bidi="ar-SA"/>
      </w:rPr>
    </w:lvl>
    <w:lvl w:ilvl="2" w:tplc="19985168">
      <w:numFmt w:val="bullet"/>
      <w:lvlText w:val="•"/>
      <w:lvlJc w:val="left"/>
      <w:pPr>
        <w:ind w:left="1091" w:hanging="116"/>
      </w:pPr>
      <w:rPr>
        <w:rFonts w:hint="default"/>
        <w:lang w:val="ru-RU" w:eastAsia="en-US" w:bidi="ar-SA"/>
      </w:rPr>
    </w:lvl>
    <w:lvl w:ilvl="3" w:tplc="577C8D72">
      <w:numFmt w:val="bullet"/>
      <w:lvlText w:val="•"/>
      <w:lvlJc w:val="left"/>
      <w:pPr>
        <w:ind w:left="1586" w:hanging="116"/>
      </w:pPr>
      <w:rPr>
        <w:rFonts w:hint="default"/>
        <w:lang w:val="ru-RU" w:eastAsia="en-US" w:bidi="ar-SA"/>
      </w:rPr>
    </w:lvl>
    <w:lvl w:ilvl="4" w:tplc="B4DAB9D2">
      <w:numFmt w:val="bullet"/>
      <w:lvlText w:val="•"/>
      <w:lvlJc w:val="left"/>
      <w:pPr>
        <w:ind w:left="2082" w:hanging="116"/>
      </w:pPr>
      <w:rPr>
        <w:rFonts w:hint="default"/>
        <w:lang w:val="ru-RU" w:eastAsia="en-US" w:bidi="ar-SA"/>
      </w:rPr>
    </w:lvl>
    <w:lvl w:ilvl="5" w:tplc="60B461DC">
      <w:numFmt w:val="bullet"/>
      <w:lvlText w:val="•"/>
      <w:lvlJc w:val="left"/>
      <w:pPr>
        <w:ind w:left="2578" w:hanging="116"/>
      </w:pPr>
      <w:rPr>
        <w:rFonts w:hint="default"/>
        <w:lang w:val="ru-RU" w:eastAsia="en-US" w:bidi="ar-SA"/>
      </w:rPr>
    </w:lvl>
    <w:lvl w:ilvl="6" w:tplc="B19AEBEE">
      <w:numFmt w:val="bullet"/>
      <w:lvlText w:val="•"/>
      <w:lvlJc w:val="left"/>
      <w:pPr>
        <w:ind w:left="3073" w:hanging="116"/>
      </w:pPr>
      <w:rPr>
        <w:rFonts w:hint="default"/>
        <w:lang w:val="ru-RU" w:eastAsia="en-US" w:bidi="ar-SA"/>
      </w:rPr>
    </w:lvl>
    <w:lvl w:ilvl="7" w:tplc="876A74B8">
      <w:numFmt w:val="bullet"/>
      <w:lvlText w:val="•"/>
      <w:lvlJc w:val="left"/>
      <w:pPr>
        <w:ind w:left="3569" w:hanging="116"/>
      </w:pPr>
      <w:rPr>
        <w:rFonts w:hint="default"/>
        <w:lang w:val="ru-RU" w:eastAsia="en-US" w:bidi="ar-SA"/>
      </w:rPr>
    </w:lvl>
    <w:lvl w:ilvl="8" w:tplc="5B044660">
      <w:numFmt w:val="bullet"/>
      <w:lvlText w:val="•"/>
      <w:lvlJc w:val="left"/>
      <w:pPr>
        <w:ind w:left="4064" w:hanging="116"/>
      </w:pPr>
      <w:rPr>
        <w:rFonts w:hint="default"/>
        <w:lang w:val="ru-RU" w:eastAsia="en-US" w:bidi="ar-SA"/>
      </w:rPr>
    </w:lvl>
  </w:abstractNum>
  <w:abstractNum w:abstractNumId="10" w15:restartNumberingAfterBreak="0">
    <w:nsid w:val="52456B85"/>
    <w:multiLevelType w:val="hybridMultilevel"/>
    <w:tmpl w:val="36388EE0"/>
    <w:lvl w:ilvl="0" w:tplc="C624DB6C">
      <w:numFmt w:val="bullet"/>
      <w:lvlText w:val="–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8EEDE62">
      <w:numFmt w:val="bullet"/>
      <w:lvlText w:val="•"/>
      <w:lvlJc w:val="left"/>
      <w:pPr>
        <w:ind w:left="595" w:hanging="152"/>
      </w:pPr>
      <w:rPr>
        <w:lang w:val="ru-RU" w:eastAsia="en-US" w:bidi="ar-SA"/>
      </w:rPr>
    </w:lvl>
    <w:lvl w:ilvl="2" w:tplc="06D0D844">
      <w:numFmt w:val="bullet"/>
      <w:lvlText w:val="•"/>
      <w:lvlJc w:val="left"/>
      <w:pPr>
        <w:ind w:left="1091" w:hanging="152"/>
      </w:pPr>
      <w:rPr>
        <w:lang w:val="ru-RU" w:eastAsia="en-US" w:bidi="ar-SA"/>
      </w:rPr>
    </w:lvl>
    <w:lvl w:ilvl="3" w:tplc="47FACA30">
      <w:numFmt w:val="bullet"/>
      <w:lvlText w:val="•"/>
      <w:lvlJc w:val="left"/>
      <w:pPr>
        <w:ind w:left="1586" w:hanging="152"/>
      </w:pPr>
      <w:rPr>
        <w:lang w:val="ru-RU" w:eastAsia="en-US" w:bidi="ar-SA"/>
      </w:rPr>
    </w:lvl>
    <w:lvl w:ilvl="4" w:tplc="3F96F1B0">
      <w:numFmt w:val="bullet"/>
      <w:lvlText w:val="•"/>
      <w:lvlJc w:val="left"/>
      <w:pPr>
        <w:ind w:left="2082" w:hanging="152"/>
      </w:pPr>
      <w:rPr>
        <w:lang w:val="ru-RU" w:eastAsia="en-US" w:bidi="ar-SA"/>
      </w:rPr>
    </w:lvl>
    <w:lvl w:ilvl="5" w:tplc="89366CFE">
      <w:numFmt w:val="bullet"/>
      <w:lvlText w:val="•"/>
      <w:lvlJc w:val="left"/>
      <w:pPr>
        <w:ind w:left="2578" w:hanging="152"/>
      </w:pPr>
      <w:rPr>
        <w:lang w:val="ru-RU" w:eastAsia="en-US" w:bidi="ar-SA"/>
      </w:rPr>
    </w:lvl>
    <w:lvl w:ilvl="6" w:tplc="ED06C244">
      <w:numFmt w:val="bullet"/>
      <w:lvlText w:val="•"/>
      <w:lvlJc w:val="left"/>
      <w:pPr>
        <w:ind w:left="3073" w:hanging="152"/>
      </w:pPr>
      <w:rPr>
        <w:lang w:val="ru-RU" w:eastAsia="en-US" w:bidi="ar-SA"/>
      </w:rPr>
    </w:lvl>
    <w:lvl w:ilvl="7" w:tplc="2DD82C5E">
      <w:numFmt w:val="bullet"/>
      <w:lvlText w:val="•"/>
      <w:lvlJc w:val="left"/>
      <w:pPr>
        <w:ind w:left="3569" w:hanging="152"/>
      </w:pPr>
      <w:rPr>
        <w:lang w:val="ru-RU" w:eastAsia="en-US" w:bidi="ar-SA"/>
      </w:rPr>
    </w:lvl>
    <w:lvl w:ilvl="8" w:tplc="8E165A90">
      <w:numFmt w:val="bullet"/>
      <w:lvlText w:val="•"/>
      <w:lvlJc w:val="left"/>
      <w:pPr>
        <w:ind w:left="4064" w:hanging="152"/>
      </w:pPr>
      <w:rPr>
        <w:lang w:val="ru-RU" w:eastAsia="en-US" w:bidi="ar-SA"/>
      </w:rPr>
    </w:lvl>
  </w:abstractNum>
  <w:abstractNum w:abstractNumId="11" w15:restartNumberingAfterBreak="0">
    <w:nsid w:val="7714114B"/>
    <w:multiLevelType w:val="hybridMultilevel"/>
    <w:tmpl w:val="31B07A2C"/>
    <w:lvl w:ilvl="0" w:tplc="7D0CD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F34CD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469B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BE34E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729D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F0DE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A427A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27651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198ED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DA912F8"/>
    <w:multiLevelType w:val="hybridMultilevel"/>
    <w:tmpl w:val="CF28DE52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4B"/>
    <w:rsid w:val="00000180"/>
    <w:rsid w:val="000156D5"/>
    <w:rsid w:val="000179AA"/>
    <w:rsid w:val="00022E70"/>
    <w:rsid w:val="00023C49"/>
    <w:rsid w:val="0002409B"/>
    <w:rsid w:val="00026866"/>
    <w:rsid w:val="00032A4C"/>
    <w:rsid w:val="00034A9D"/>
    <w:rsid w:val="00035040"/>
    <w:rsid w:val="00037F23"/>
    <w:rsid w:val="00040886"/>
    <w:rsid w:val="000416F4"/>
    <w:rsid w:val="00043A45"/>
    <w:rsid w:val="0004560E"/>
    <w:rsid w:val="000502D2"/>
    <w:rsid w:val="000506AE"/>
    <w:rsid w:val="000510AA"/>
    <w:rsid w:val="0006112C"/>
    <w:rsid w:val="0006334A"/>
    <w:rsid w:val="000657CD"/>
    <w:rsid w:val="000718A8"/>
    <w:rsid w:val="00072690"/>
    <w:rsid w:val="0007795F"/>
    <w:rsid w:val="00081096"/>
    <w:rsid w:val="00082041"/>
    <w:rsid w:val="00087C77"/>
    <w:rsid w:val="00090B5D"/>
    <w:rsid w:val="000916D8"/>
    <w:rsid w:val="00091A3A"/>
    <w:rsid w:val="00091BBD"/>
    <w:rsid w:val="00093B67"/>
    <w:rsid w:val="0009750B"/>
    <w:rsid w:val="000A0816"/>
    <w:rsid w:val="000A0B90"/>
    <w:rsid w:val="000A5486"/>
    <w:rsid w:val="000A5FFA"/>
    <w:rsid w:val="000A69D5"/>
    <w:rsid w:val="000B13B7"/>
    <w:rsid w:val="000B2D26"/>
    <w:rsid w:val="000C74D5"/>
    <w:rsid w:val="000D0747"/>
    <w:rsid w:val="000D287E"/>
    <w:rsid w:val="000D3AA0"/>
    <w:rsid w:val="000D4922"/>
    <w:rsid w:val="000D5C4B"/>
    <w:rsid w:val="000E04D1"/>
    <w:rsid w:val="000E579B"/>
    <w:rsid w:val="000E6710"/>
    <w:rsid w:val="000F14CB"/>
    <w:rsid w:val="00102C92"/>
    <w:rsid w:val="00103A5A"/>
    <w:rsid w:val="00105C4F"/>
    <w:rsid w:val="00111875"/>
    <w:rsid w:val="00112501"/>
    <w:rsid w:val="00117D3E"/>
    <w:rsid w:val="00121B81"/>
    <w:rsid w:val="00126B1E"/>
    <w:rsid w:val="0013151F"/>
    <w:rsid w:val="00133971"/>
    <w:rsid w:val="00133C75"/>
    <w:rsid w:val="0013554B"/>
    <w:rsid w:val="00137C16"/>
    <w:rsid w:val="00140877"/>
    <w:rsid w:val="001425F4"/>
    <w:rsid w:val="00144AE2"/>
    <w:rsid w:val="00144F1F"/>
    <w:rsid w:val="00147451"/>
    <w:rsid w:val="00152E64"/>
    <w:rsid w:val="00152F5D"/>
    <w:rsid w:val="001547E2"/>
    <w:rsid w:val="0015498C"/>
    <w:rsid w:val="001568FD"/>
    <w:rsid w:val="00162791"/>
    <w:rsid w:val="00165AD0"/>
    <w:rsid w:val="001720CA"/>
    <w:rsid w:val="00172294"/>
    <w:rsid w:val="001723A7"/>
    <w:rsid w:val="001735B6"/>
    <w:rsid w:val="0017428E"/>
    <w:rsid w:val="001754F0"/>
    <w:rsid w:val="0018432D"/>
    <w:rsid w:val="001846F4"/>
    <w:rsid w:val="00190E5E"/>
    <w:rsid w:val="001913F2"/>
    <w:rsid w:val="00192696"/>
    <w:rsid w:val="00194470"/>
    <w:rsid w:val="00195B52"/>
    <w:rsid w:val="001A39C2"/>
    <w:rsid w:val="001A5ADD"/>
    <w:rsid w:val="001A64FF"/>
    <w:rsid w:val="001B1C02"/>
    <w:rsid w:val="001B1C47"/>
    <w:rsid w:val="001D027B"/>
    <w:rsid w:val="001D1A37"/>
    <w:rsid w:val="001D3E8C"/>
    <w:rsid w:val="001D47EB"/>
    <w:rsid w:val="001D5DB7"/>
    <w:rsid w:val="001E46C5"/>
    <w:rsid w:val="001E6308"/>
    <w:rsid w:val="001F1A9C"/>
    <w:rsid w:val="001F1C25"/>
    <w:rsid w:val="001F27AC"/>
    <w:rsid w:val="001F27E8"/>
    <w:rsid w:val="001F35F5"/>
    <w:rsid w:val="00200AA6"/>
    <w:rsid w:val="0021008D"/>
    <w:rsid w:val="00213EE6"/>
    <w:rsid w:val="002244C2"/>
    <w:rsid w:val="00225359"/>
    <w:rsid w:val="00225F6A"/>
    <w:rsid w:val="002264A8"/>
    <w:rsid w:val="00227CEE"/>
    <w:rsid w:val="0023056E"/>
    <w:rsid w:val="002349CE"/>
    <w:rsid w:val="00236523"/>
    <w:rsid w:val="002422B6"/>
    <w:rsid w:val="00244AC6"/>
    <w:rsid w:val="0024575D"/>
    <w:rsid w:val="002552FF"/>
    <w:rsid w:val="002555BD"/>
    <w:rsid w:val="002566A5"/>
    <w:rsid w:val="00262C52"/>
    <w:rsid w:val="00266886"/>
    <w:rsid w:val="00271629"/>
    <w:rsid w:val="00273173"/>
    <w:rsid w:val="00273A09"/>
    <w:rsid w:val="00273B66"/>
    <w:rsid w:val="00276AFF"/>
    <w:rsid w:val="0027706F"/>
    <w:rsid w:val="00283E83"/>
    <w:rsid w:val="00284968"/>
    <w:rsid w:val="00292807"/>
    <w:rsid w:val="00294191"/>
    <w:rsid w:val="00294A06"/>
    <w:rsid w:val="002A4B74"/>
    <w:rsid w:val="002A4FF1"/>
    <w:rsid w:val="002A53C8"/>
    <w:rsid w:val="002A650F"/>
    <w:rsid w:val="002A6F37"/>
    <w:rsid w:val="002B103D"/>
    <w:rsid w:val="002B4168"/>
    <w:rsid w:val="002B638E"/>
    <w:rsid w:val="002C15CF"/>
    <w:rsid w:val="002C362D"/>
    <w:rsid w:val="002C5F79"/>
    <w:rsid w:val="002D375A"/>
    <w:rsid w:val="002D3EA9"/>
    <w:rsid w:val="002E0B41"/>
    <w:rsid w:val="002E54F3"/>
    <w:rsid w:val="002E5555"/>
    <w:rsid w:val="002E5D3B"/>
    <w:rsid w:val="002E61BE"/>
    <w:rsid w:val="002E6C25"/>
    <w:rsid w:val="002E798B"/>
    <w:rsid w:val="003000AA"/>
    <w:rsid w:val="003027F7"/>
    <w:rsid w:val="00306205"/>
    <w:rsid w:val="003126B6"/>
    <w:rsid w:val="00315180"/>
    <w:rsid w:val="00317E0D"/>
    <w:rsid w:val="003206AE"/>
    <w:rsid w:val="00326758"/>
    <w:rsid w:val="00326797"/>
    <w:rsid w:val="00332628"/>
    <w:rsid w:val="003329A8"/>
    <w:rsid w:val="00341960"/>
    <w:rsid w:val="00341FF2"/>
    <w:rsid w:val="00343E2F"/>
    <w:rsid w:val="00351AB3"/>
    <w:rsid w:val="00353E5D"/>
    <w:rsid w:val="00354473"/>
    <w:rsid w:val="00354CE9"/>
    <w:rsid w:val="00360ACC"/>
    <w:rsid w:val="00361027"/>
    <w:rsid w:val="00365038"/>
    <w:rsid w:val="00365A9F"/>
    <w:rsid w:val="00367CB2"/>
    <w:rsid w:val="00371ABE"/>
    <w:rsid w:val="00376FD4"/>
    <w:rsid w:val="0038077C"/>
    <w:rsid w:val="003821F0"/>
    <w:rsid w:val="00385F22"/>
    <w:rsid w:val="00386B7D"/>
    <w:rsid w:val="003903CE"/>
    <w:rsid w:val="0039466A"/>
    <w:rsid w:val="003A0553"/>
    <w:rsid w:val="003A2454"/>
    <w:rsid w:val="003A29AD"/>
    <w:rsid w:val="003A42D2"/>
    <w:rsid w:val="003A4762"/>
    <w:rsid w:val="003A7D5A"/>
    <w:rsid w:val="003B1680"/>
    <w:rsid w:val="003B3F7D"/>
    <w:rsid w:val="003B4D4A"/>
    <w:rsid w:val="003C0482"/>
    <w:rsid w:val="003C37BE"/>
    <w:rsid w:val="003D4977"/>
    <w:rsid w:val="003D4DF2"/>
    <w:rsid w:val="003D5DB5"/>
    <w:rsid w:val="003D64E8"/>
    <w:rsid w:val="003E20BA"/>
    <w:rsid w:val="003E5069"/>
    <w:rsid w:val="003E75EC"/>
    <w:rsid w:val="003F0AB2"/>
    <w:rsid w:val="003F5B58"/>
    <w:rsid w:val="003F5BF5"/>
    <w:rsid w:val="003F67CA"/>
    <w:rsid w:val="003F7566"/>
    <w:rsid w:val="00401045"/>
    <w:rsid w:val="00401F90"/>
    <w:rsid w:val="0040304B"/>
    <w:rsid w:val="00403457"/>
    <w:rsid w:val="004054A2"/>
    <w:rsid w:val="00405D42"/>
    <w:rsid w:val="004063A5"/>
    <w:rsid w:val="00415500"/>
    <w:rsid w:val="00416B18"/>
    <w:rsid w:val="00416CCA"/>
    <w:rsid w:val="004179D1"/>
    <w:rsid w:val="00417CAD"/>
    <w:rsid w:val="00420679"/>
    <w:rsid w:val="00422930"/>
    <w:rsid w:val="0042308C"/>
    <w:rsid w:val="004234A3"/>
    <w:rsid w:val="00425EC9"/>
    <w:rsid w:val="004304B6"/>
    <w:rsid w:val="0043109A"/>
    <w:rsid w:val="00432447"/>
    <w:rsid w:val="0043510F"/>
    <w:rsid w:val="004354B0"/>
    <w:rsid w:val="0044009E"/>
    <w:rsid w:val="004446B9"/>
    <w:rsid w:val="0045234D"/>
    <w:rsid w:val="004533B6"/>
    <w:rsid w:val="00453784"/>
    <w:rsid w:val="00454E86"/>
    <w:rsid w:val="00460EE7"/>
    <w:rsid w:val="00463007"/>
    <w:rsid w:val="004637AF"/>
    <w:rsid w:val="00464172"/>
    <w:rsid w:val="0046454D"/>
    <w:rsid w:val="00466A53"/>
    <w:rsid w:val="00473F50"/>
    <w:rsid w:val="0048168F"/>
    <w:rsid w:val="00482AF1"/>
    <w:rsid w:val="004849DF"/>
    <w:rsid w:val="00485633"/>
    <w:rsid w:val="00486FB9"/>
    <w:rsid w:val="004903AE"/>
    <w:rsid w:val="004905EB"/>
    <w:rsid w:val="004911F5"/>
    <w:rsid w:val="00494525"/>
    <w:rsid w:val="00497136"/>
    <w:rsid w:val="0049747B"/>
    <w:rsid w:val="004A0875"/>
    <w:rsid w:val="004A0F18"/>
    <w:rsid w:val="004A332B"/>
    <w:rsid w:val="004A4DCF"/>
    <w:rsid w:val="004C0FBF"/>
    <w:rsid w:val="004C1761"/>
    <w:rsid w:val="004C2F44"/>
    <w:rsid w:val="004C34F7"/>
    <w:rsid w:val="004C7438"/>
    <w:rsid w:val="004C7D83"/>
    <w:rsid w:val="004D05A7"/>
    <w:rsid w:val="004D0C37"/>
    <w:rsid w:val="004D127D"/>
    <w:rsid w:val="004D1D18"/>
    <w:rsid w:val="004D2320"/>
    <w:rsid w:val="004D25BE"/>
    <w:rsid w:val="004D4963"/>
    <w:rsid w:val="004D7B2E"/>
    <w:rsid w:val="004E24B0"/>
    <w:rsid w:val="004E6E6B"/>
    <w:rsid w:val="004E6F1D"/>
    <w:rsid w:val="004F3110"/>
    <w:rsid w:val="004F406B"/>
    <w:rsid w:val="004F4D20"/>
    <w:rsid w:val="004F7081"/>
    <w:rsid w:val="005025C8"/>
    <w:rsid w:val="005031D8"/>
    <w:rsid w:val="005051B2"/>
    <w:rsid w:val="0050570F"/>
    <w:rsid w:val="00505D27"/>
    <w:rsid w:val="005071F6"/>
    <w:rsid w:val="0051020E"/>
    <w:rsid w:val="00510EA6"/>
    <w:rsid w:val="00513FE8"/>
    <w:rsid w:val="00514F12"/>
    <w:rsid w:val="00516777"/>
    <w:rsid w:val="00517C00"/>
    <w:rsid w:val="00520CA0"/>
    <w:rsid w:val="00520D1C"/>
    <w:rsid w:val="00522247"/>
    <w:rsid w:val="005243EF"/>
    <w:rsid w:val="00524DAC"/>
    <w:rsid w:val="00527A3E"/>
    <w:rsid w:val="00534A4B"/>
    <w:rsid w:val="005407C8"/>
    <w:rsid w:val="0054256A"/>
    <w:rsid w:val="00543B59"/>
    <w:rsid w:val="00545F63"/>
    <w:rsid w:val="005471E5"/>
    <w:rsid w:val="00555111"/>
    <w:rsid w:val="005568B3"/>
    <w:rsid w:val="00557133"/>
    <w:rsid w:val="005629AF"/>
    <w:rsid w:val="00563FCA"/>
    <w:rsid w:val="00564065"/>
    <w:rsid w:val="005658AB"/>
    <w:rsid w:val="00570632"/>
    <w:rsid w:val="0057112A"/>
    <w:rsid w:val="00573E0E"/>
    <w:rsid w:val="00575544"/>
    <w:rsid w:val="005807BD"/>
    <w:rsid w:val="00581764"/>
    <w:rsid w:val="00583A40"/>
    <w:rsid w:val="00583C3E"/>
    <w:rsid w:val="00583F89"/>
    <w:rsid w:val="0058407D"/>
    <w:rsid w:val="005868CE"/>
    <w:rsid w:val="00586A20"/>
    <w:rsid w:val="005878A6"/>
    <w:rsid w:val="00587D33"/>
    <w:rsid w:val="00590CDB"/>
    <w:rsid w:val="00594B3B"/>
    <w:rsid w:val="00595910"/>
    <w:rsid w:val="00596004"/>
    <w:rsid w:val="005A3A12"/>
    <w:rsid w:val="005A4527"/>
    <w:rsid w:val="005B0408"/>
    <w:rsid w:val="005B0AA7"/>
    <w:rsid w:val="005B1CA0"/>
    <w:rsid w:val="005C2EE8"/>
    <w:rsid w:val="005C4137"/>
    <w:rsid w:val="005C62C4"/>
    <w:rsid w:val="005C6390"/>
    <w:rsid w:val="005C7815"/>
    <w:rsid w:val="005D5F5F"/>
    <w:rsid w:val="005E13FF"/>
    <w:rsid w:val="005E2F06"/>
    <w:rsid w:val="005E6078"/>
    <w:rsid w:val="005F2920"/>
    <w:rsid w:val="005F357D"/>
    <w:rsid w:val="005F63CB"/>
    <w:rsid w:val="00601879"/>
    <w:rsid w:val="00612DAB"/>
    <w:rsid w:val="00615414"/>
    <w:rsid w:val="00615ACD"/>
    <w:rsid w:val="0061648A"/>
    <w:rsid w:val="00617473"/>
    <w:rsid w:val="00622CB8"/>
    <w:rsid w:val="006309B2"/>
    <w:rsid w:val="0064013A"/>
    <w:rsid w:val="00641659"/>
    <w:rsid w:val="00641EA6"/>
    <w:rsid w:val="006423C9"/>
    <w:rsid w:val="0064337C"/>
    <w:rsid w:val="00645BF8"/>
    <w:rsid w:val="006463AB"/>
    <w:rsid w:val="0065293A"/>
    <w:rsid w:val="00654B08"/>
    <w:rsid w:val="00660800"/>
    <w:rsid w:val="006618D8"/>
    <w:rsid w:val="0066469D"/>
    <w:rsid w:val="006648AB"/>
    <w:rsid w:val="00664CCA"/>
    <w:rsid w:val="00665D08"/>
    <w:rsid w:val="00671969"/>
    <w:rsid w:val="006740DE"/>
    <w:rsid w:val="00675349"/>
    <w:rsid w:val="00675801"/>
    <w:rsid w:val="00681023"/>
    <w:rsid w:val="00681F66"/>
    <w:rsid w:val="0068332F"/>
    <w:rsid w:val="0068344F"/>
    <w:rsid w:val="00683549"/>
    <w:rsid w:val="006929A3"/>
    <w:rsid w:val="00696D94"/>
    <w:rsid w:val="006A3DB8"/>
    <w:rsid w:val="006A7C8F"/>
    <w:rsid w:val="006B482A"/>
    <w:rsid w:val="006B53A7"/>
    <w:rsid w:val="006B7881"/>
    <w:rsid w:val="006B79EF"/>
    <w:rsid w:val="006C422F"/>
    <w:rsid w:val="006C4C62"/>
    <w:rsid w:val="006C528C"/>
    <w:rsid w:val="006C539A"/>
    <w:rsid w:val="006C5CFA"/>
    <w:rsid w:val="006D3074"/>
    <w:rsid w:val="006D46E1"/>
    <w:rsid w:val="006D488B"/>
    <w:rsid w:val="006D6C0A"/>
    <w:rsid w:val="006D7514"/>
    <w:rsid w:val="006D7AEC"/>
    <w:rsid w:val="006E52D5"/>
    <w:rsid w:val="006E556C"/>
    <w:rsid w:val="006E657F"/>
    <w:rsid w:val="006E770F"/>
    <w:rsid w:val="006F23ED"/>
    <w:rsid w:val="006F6536"/>
    <w:rsid w:val="00702821"/>
    <w:rsid w:val="00702E60"/>
    <w:rsid w:val="00707A8F"/>
    <w:rsid w:val="00716F5F"/>
    <w:rsid w:val="0071745C"/>
    <w:rsid w:val="00721280"/>
    <w:rsid w:val="0072209E"/>
    <w:rsid w:val="007258EA"/>
    <w:rsid w:val="00730535"/>
    <w:rsid w:val="00731D7C"/>
    <w:rsid w:val="0073206C"/>
    <w:rsid w:val="00732972"/>
    <w:rsid w:val="0073365F"/>
    <w:rsid w:val="007347B2"/>
    <w:rsid w:val="00734D26"/>
    <w:rsid w:val="007408D6"/>
    <w:rsid w:val="0074099E"/>
    <w:rsid w:val="00741AC0"/>
    <w:rsid w:val="007457ED"/>
    <w:rsid w:val="007468A9"/>
    <w:rsid w:val="00751B17"/>
    <w:rsid w:val="007525AF"/>
    <w:rsid w:val="00754E2B"/>
    <w:rsid w:val="007708C4"/>
    <w:rsid w:val="00773B2A"/>
    <w:rsid w:val="00773D4F"/>
    <w:rsid w:val="00776444"/>
    <w:rsid w:val="0078166A"/>
    <w:rsid w:val="00783926"/>
    <w:rsid w:val="00783FA2"/>
    <w:rsid w:val="007859B4"/>
    <w:rsid w:val="00791F05"/>
    <w:rsid w:val="007A7A8D"/>
    <w:rsid w:val="007B0737"/>
    <w:rsid w:val="007B3E96"/>
    <w:rsid w:val="007B4E3D"/>
    <w:rsid w:val="007C0B2D"/>
    <w:rsid w:val="007C1DD3"/>
    <w:rsid w:val="007C47D4"/>
    <w:rsid w:val="007C4AE1"/>
    <w:rsid w:val="007C73E0"/>
    <w:rsid w:val="007C7C7E"/>
    <w:rsid w:val="007D5851"/>
    <w:rsid w:val="007E1814"/>
    <w:rsid w:val="007E1A7E"/>
    <w:rsid w:val="007E3B4C"/>
    <w:rsid w:val="007E5057"/>
    <w:rsid w:val="007E6D33"/>
    <w:rsid w:val="007F055D"/>
    <w:rsid w:val="007F1C3E"/>
    <w:rsid w:val="007F1DD7"/>
    <w:rsid w:val="00806488"/>
    <w:rsid w:val="00813083"/>
    <w:rsid w:val="008139DD"/>
    <w:rsid w:val="00814D21"/>
    <w:rsid w:val="00820BD4"/>
    <w:rsid w:val="00822CE1"/>
    <w:rsid w:val="00823161"/>
    <w:rsid w:val="00824A6E"/>
    <w:rsid w:val="008306AF"/>
    <w:rsid w:val="00837229"/>
    <w:rsid w:val="00844C5F"/>
    <w:rsid w:val="00844F6E"/>
    <w:rsid w:val="008465F8"/>
    <w:rsid w:val="008471C2"/>
    <w:rsid w:val="00847461"/>
    <w:rsid w:val="008476F7"/>
    <w:rsid w:val="00860D2C"/>
    <w:rsid w:val="00861883"/>
    <w:rsid w:val="00863464"/>
    <w:rsid w:val="00864773"/>
    <w:rsid w:val="00866190"/>
    <w:rsid w:val="00867B40"/>
    <w:rsid w:val="00871AE9"/>
    <w:rsid w:val="00872045"/>
    <w:rsid w:val="0087610B"/>
    <w:rsid w:val="00876CAE"/>
    <w:rsid w:val="00880E72"/>
    <w:rsid w:val="00881CB6"/>
    <w:rsid w:val="00886853"/>
    <w:rsid w:val="00887DDE"/>
    <w:rsid w:val="00891083"/>
    <w:rsid w:val="00893A6B"/>
    <w:rsid w:val="0089529F"/>
    <w:rsid w:val="00897A46"/>
    <w:rsid w:val="008A2B40"/>
    <w:rsid w:val="008A4988"/>
    <w:rsid w:val="008A514D"/>
    <w:rsid w:val="008A5912"/>
    <w:rsid w:val="008A6039"/>
    <w:rsid w:val="008B0FFE"/>
    <w:rsid w:val="008C200F"/>
    <w:rsid w:val="008C28C0"/>
    <w:rsid w:val="008C2F17"/>
    <w:rsid w:val="008C40FF"/>
    <w:rsid w:val="008C5000"/>
    <w:rsid w:val="008D07B6"/>
    <w:rsid w:val="008D0891"/>
    <w:rsid w:val="008D0975"/>
    <w:rsid w:val="008D32AE"/>
    <w:rsid w:val="008D3B48"/>
    <w:rsid w:val="008D6B41"/>
    <w:rsid w:val="008D7089"/>
    <w:rsid w:val="008E1DAB"/>
    <w:rsid w:val="008E4FB5"/>
    <w:rsid w:val="008E5E2F"/>
    <w:rsid w:val="008F02FE"/>
    <w:rsid w:val="008F47CF"/>
    <w:rsid w:val="008F5ABA"/>
    <w:rsid w:val="008F5B74"/>
    <w:rsid w:val="009002EE"/>
    <w:rsid w:val="00901444"/>
    <w:rsid w:val="0090420E"/>
    <w:rsid w:val="00904600"/>
    <w:rsid w:val="00906603"/>
    <w:rsid w:val="00906BC7"/>
    <w:rsid w:val="00912F1B"/>
    <w:rsid w:val="00914FD4"/>
    <w:rsid w:val="00921419"/>
    <w:rsid w:val="0092277D"/>
    <w:rsid w:val="0092410A"/>
    <w:rsid w:val="00924630"/>
    <w:rsid w:val="0092501B"/>
    <w:rsid w:val="0092639C"/>
    <w:rsid w:val="00926975"/>
    <w:rsid w:val="00935D27"/>
    <w:rsid w:val="00936D66"/>
    <w:rsid w:val="00941641"/>
    <w:rsid w:val="009503CF"/>
    <w:rsid w:val="009504AC"/>
    <w:rsid w:val="009571D6"/>
    <w:rsid w:val="00960DBB"/>
    <w:rsid w:val="0096330D"/>
    <w:rsid w:val="0096492F"/>
    <w:rsid w:val="0096604E"/>
    <w:rsid w:val="009662D9"/>
    <w:rsid w:val="009667F2"/>
    <w:rsid w:val="009745BD"/>
    <w:rsid w:val="009775A5"/>
    <w:rsid w:val="00980A96"/>
    <w:rsid w:val="009A2A2A"/>
    <w:rsid w:val="009A3F88"/>
    <w:rsid w:val="009A456D"/>
    <w:rsid w:val="009A4EF4"/>
    <w:rsid w:val="009B1065"/>
    <w:rsid w:val="009B2A1F"/>
    <w:rsid w:val="009B4C37"/>
    <w:rsid w:val="009C1D50"/>
    <w:rsid w:val="009C3B18"/>
    <w:rsid w:val="009C6681"/>
    <w:rsid w:val="009D420B"/>
    <w:rsid w:val="009D6A11"/>
    <w:rsid w:val="009E026C"/>
    <w:rsid w:val="009E0E26"/>
    <w:rsid w:val="009E5FC1"/>
    <w:rsid w:val="009F0F64"/>
    <w:rsid w:val="009F3624"/>
    <w:rsid w:val="009F4D9B"/>
    <w:rsid w:val="009F7770"/>
    <w:rsid w:val="00A0646D"/>
    <w:rsid w:val="00A069EB"/>
    <w:rsid w:val="00A07DE6"/>
    <w:rsid w:val="00A108B1"/>
    <w:rsid w:val="00A11360"/>
    <w:rsid w:val="00A13583"/>
    <w:rsid w:val="00A13B99"/>
    <w:rsid w:val="00A13DA8"/>
    <w:rsid w:val="00A16D68"/>
    <w:rsid w:val="00A20432"/>
    <w:rsid w:val="00A2164A"/>
    <w:rsid w:val="00A246D0"/>
    <w:rsid w:val="00A27116"/>
    <w:rsid w:val="00A315AD"/>
    <w:rsid w:val="00A33291"/>
    <w:rsid w:val="00A42091"/>
    <w:rsid w:val="00A441D8"/>
    <w:rsid w:val="00A453BE"/>
    <w:rsid w:val="00A527E2"/>
    <w:rsid w:val="00A56980"/>
    <w:rsid w:val="00A56B8C"/>
    <w:rsid w:val="00A60A1A"/>
    <w:rsid w:val="00A62205"/>
    <w:rsid w:val="00A6366A"/>
    <w:rsid w:val="00A654BF"/>
    <w:rsid w:val="00A765B7"/>
    <w:rsid w:val="00A77F94"/>
    <w:rsid w:val="00A8325A"/>
    <w:rsid w:val="00A83EB9"/>
    <w:rsid w:val="00A840BB"/>
    <w:rsid w:val="00A859CA"/>
    <w:rsid w:val="00A85B8C"/>
    <w:rsid w:val="00A865D6"/>
    <w:rsid w:val="00A86A25"/>
    <w:rsid w:val="00A90E1E"/>
    <w:rsid w:val="00A91063"/>
    <w:rsid w:val="00A91A02"/>
    <w:rsid w:val="00A91D5D"/>
    <w:rsid w:val="00A93C79"/>
    <w:rsid w:val="00A9467B"/>
    <w:rsid w:val="00AA22A2"/>
    <w:rsid w:val="00AA54CD"/>
    <w:rsid w:val="00AA5D81"/>
    <w:rsid w:val="00AB11AA"/>
    <w:rsid w:val="00AB194D"/>
    <w:rsid w:val="00AB2D52"/>
    <w:rsid w:val="00AB2E6C"/>
    <w:rsid w:val="00AB357F"/>
    <w:rsid w:val="00AB4253"/>
    <w:rsid w:val="00AB4AC2"/>
    <w:rsid w:val="00AB601F"/>
    <w:rsid w:val="00AC5769"/>
    <w:rsid w:val="00AD2DB5"/>
    <w:rsid w:val="00AD2E2F"/>
    <w:rsid w:val="00AD4F09"/>
    <w:rsid w:val="00AD5497"/>
    <w:rsid w:val="00AD5C83"/>
    <w:rsid w:val="00AD6B08"/>
    <w:rsid w:val="00AD74C1"/>
    <w:rsid w:val="00AE00C7"/>
    <w:rsid w:val="00AE21DF"/>
    <w:rsid w:val="00AE306B"/>
    <w:rsid w:val="00AE3DB6"/>
    <w:rsid w:val="00AE7071"/>
    <w:rsid w:val="00AF11ED"/>
    <w:rsid w:val="00AF55A3"/>
    <w:rsid w:val="00B01716"/>
    <w:rsid w:val="00B03189"/>
    <w:rsid w:val="00B04DAA"/>
    <w:rsid w:val="00B07FDB"/>
    <w:rsid w:val="00B10290"/>
    <w:rsid w:val="00B126EC"/>
    <w:rsid w:val="00B15285"/>
    <w:rsid w:val="00B171A5"/>
    <w:rsid w:val="00B228A9"/>
    <w:rsid w:val="00B2755C"/>
    <w:rsid w:val="00B279CA"/>
    <w:rsid w:val="00B303AA"/>
    <w:rsid w:val="00B30BD2"/>
    <w:rsid w:val="00B30F8C"/>
    <w:rsid w:val="00B349E9"/>
    <w:rsid w:val="00B35977"/>
    <w:rsid w:val="00B3723F"/>
    <w:rsid w:val="00B427EA"/>
    <w:rsid w:val="00B52322"/>
    <w:rsid w:val="00B56233"/>
    <w:rsid w:val="00B61D4D"/>
    <w:rsid w:val="00B669ED"/>
    <w:rsid w:val="00B71DFA"/>
    <w:rsid w:val="00B853DC"/>
    <w:rsid w:val="00B93255"/>
    <w:rsid w:val="00B9562D"/>
    <w:rsid w:val="00BA70C3"/>
    <w:rsid w:val="00BB0625"/>
    <w:rsid w:val="00BB086B"/>
    <w:rsid w:val="00BB255C"/>
    <w:rsid w:val="00BB30C1"/>
    <w:rsid w:val="00BB7971"/>
    <w:rsid w:val="00BC0423"/>
    <w:rsid w:val="00BC14AD"/>
    <w:rsid w:val="00BC1FFE"/>
    <w:rsid w:val="00BC5753"/>
    <w:rsid w:val="00BD0BBE"/>
    <w:rsid w:val="00BD3FB6"/>
    <w:rsid w:val="00BD46E6"/>
    <w:rsid w:val="00BE1D29"/>
    <w:rsid w:val="00BE2668"/>
    <w:rsid w:val="00BE62D2"/>
    <w:rsid w:val="00BF1C09"/>
    <w:rsid w:val="00BF4206"/>
    <w:rsid w:val="00BF4CAB"/>
    <w:rsid w:val="00C008C1"/>
    <w:rsid w:val="00C032EB"/>
    <w:rsid w:val="00C03446"/>
    <w:rsid w:val="00C134C1"/>
    <w:rsid w:val="00C13BAA"/>
    <w:rsid w:val="00C15C1F"/>
    <w:rsid w:val="00C162D2"/>
    <w:rsid w:val="00C205AC"/>
    <w:rsid w:val="00C240E7"/>
    <w:rsid w:val="00C272E2"/>
    <w:rsid w:val="00C27409"/>
    <w:rsid w:val="00C33895"/>
    <w:rsid w:val="00C362DA"/>
    <w:rsid w:val="00C363BD"/>
    <w:rsid w:val="00C37185"/>
    <w:rsid w:val="00C4033C"/>
    <w:rsid w:val="00C42849"/>
    <w:rsid w:val="00C45541"/>
    <w:rsid w:val="00C46ED3"/>
    <w:rsid w:val="00C519E0"/>
    <w:rsid w:val="00C55A47"/>
    <w:rsid w:val="00C60A5C"/>
    <w:rsid w:val="00C63AD9"/>
    <w:rsid w:val="00C66A40"/>
    <w:rsid w:val="00C729D2"/>
    <w:rsid w:val="00C73FD2"/>
    <w:rsid w:val="00C74B96"/>
    <w:rsid w:val="00C75282"/>
    <w:rsid w:val="00C81ECD"/>
    <w:rsid w:val="00C82CE2"/>
    <w:rsid w:val="00C82F87"/>
    <w:rsid w:val="00C92836"/>
    <w:rsid w:val="00C92E79"/>
    <w:rsid w:val="00C97146"/>
    <w:rsid w:val="00CA13E0"/>
    <w:rsid w:val="00CA69C8"/>
    <w:rsid w:val="00CD2BDC"/>
    <w:rsid w:val="00CD56D4"/>
    <w:rsid w:val="00CD7D0B"/>
    <w:rsid w:val="00CE1D40"/>
    <w:rsid w:val="00CE3020"/>
    <w:rsid w:val="00CF3204"/>
    <w:rsid w:val="00CF3741"/>
    <w:rsid w:val="00CF463E"/>
    <w:rsid w:val="00CF5DAE"/>
    <w:rsid w:val="00CF7913"/>
    <w:rsid w:val="00D00050"/>
    <w:rsid w:val="00D03899"/>
    <w:rsid w:val="00D0420D"/>
    <w:rsid w:val="00D058B4"/>
    <w:rsid w:val="00D131D6"/>
    <w:rsid w:val="00D175A9"/>
    <w:rsid w:val="00D211DB"/>
    <w:rsid w:val="00D264E5"/>
    <w:rsid w:val="00D353AE"/>
    <w:rsid w:val="00D40528"/>
    <w:rsid w:val="00D421EC"/>
    <w:rsid w:val="00D43FC8"/>
    <w:rsid w:val="00D4513E"/>
    <w:rsid w:val="00D46D94"/>
    <w:rsid w:val="00D55F4D"/>
    <w:rsid w:val="00D57C71"/>
    <w:rsid w:val="00D655C2"/>
    <w:rsid w:val="00D660AD"/>
    <w:rsid w:val="00D66829"/>
    <w:rsid w:val="00D71391"/>
    <w:rsid w:val="00D7314E"/>
    <w:rsid w:val="00D74D9C"/>
    <w:rsid w:val="00D90B86"/>
    <w:rsid w:val="00DB0B2F"/>
    <w:rsid w:val="00DB2121"/>
    <w:rsid w:val="00DB558F"/>
    <w:rsid w:val="00DB6998"/>
    <w:rsid w:val="00DB78C6"/>
    <w:rsid w:val="00DC4A3D"/>
    <w:rsid w:val="00DD0C0C"/>
    <w:rsid w:val="00DD16AE"/>
    <w:rsid w:val="00DD2F6E"/>
    <w:rsid w:val="00DD3669"/>
    <w:rsid w:val="00DD40B7"/>
    <w:rsid w:val="00DD5D08"/>
    <w:rsid w:val="00DD7098"/>
    <w:rsid w:val="00DD7D64"/>
    <w:rsid w:val="00DE063E"/>
    <w:rsid w:val="00DE344C"/>
    <w:rsid w:val="00DE70B2"/>
    <w:rsid w:val="00DE759B"/>
    <w:rsid w:val="00DF1E0B"/>
    <w:rsid w:val="00DF4735"/>
    <w:rsid w:val="00DF732D"/>
    <w:rsid w:val="00E0123E"/>
    <w:rsid w:val="00E0208E"/>
    <w:rsid w:val="00E02AD8"/>
    <w:rsid w:val="00E11164"/>
    <w:rsid w:val="00E12669"/>
    <w:rsid w:val="00E12E9F"/>
    <w:rsid w:val="00E13E77"/>
    <w:rsid w:val="00E13F91"/>
    <w:rsid w:val="00E152B2"/>
    <w:rsid w:val="00E219D3"/>
    <w:rsid w:val="00E22757"/>
    <w:rsid w:val="00E22C46"/>
    <w:rsid w:val="00E23193"/>
    <w:rsid w:val="00E232A4"/>
    <w:rsid w:val="00E255C3"/>
    <w:rsid w:val="00E30C83"/>
    <w:rsid w:val="00E357A2"/>
    <w:rsid w:val="00E36AC7"/>
    <w:rsid w:val="00E37BF0"/>
    <w:rsid w:val="00E4002E"/>
    <w:rsid w:val="00E40A81"/>
    <w:rsid w:val="00E41FCF"/>
    <w:rsid w:val="00E42808"/>
    <w:rsid w:val="00E42F3B"/>
    <w:rsid w:val="00E46A35"/>
    <w:rsid w:val="00E559B9"/>
    <w:rsid w:val="00E55B07"/>
    <w:rsid w:val="00E670FB"/>
    <w:rsid w:val="00E67E1E"/>
    <w:rsid w:val="00E722C8"/>
    <w:rsid w:val="00E723D3"/>
    <w:rsid w:val="00E7670A"/>
    <w:rsid w:val="00E81869"/>
    <w:rsid w:val="00E8289A"/>
    <w:rsid w:val="00E85E1E"/>
    <w:rsid w:val="00E87D6E"/>
    <w:rsid w:val="00E90227"/>
    <w:rsid w:val="00E90876"/>
    <w:rsid w:val="00E9328F"/>
    <w:rsid w:val="00E96001"/>
    <w:rsid w:val="00EA0144"/>
    <w:rsid w:val="00EA19A1"/>
    <w:rsid w:val="00EA50C2"/>
    <w:rsid w:val="00EB4255"/>
    <w:rsid w:val="00EB4BC8"/>
    <w:rsid w:val="00EB57D0"/>
    <w:rsid w:val="00EC2907"/>
    <w:rsid w:val="00ED44B9"/>
    <w:rsid w:val="00EE10D3"/>
    <w:rsid w:val="00EE48BD"/>
    <w:rsid w:val="00EF2771"/>
    <w:rsid w:val="00EF6FFC"/>
    <w:rsid w:val="00EF734B"/>
    <w:rsid w:val="00EF7EEE"/>
    <w:rsid w:val="00F05AA7"/>
    <w:rsid w:val="00F10A44"/>
    <w:rsid w:val="00F15128"/>
    <w:rsid w:val="00F17CB2"/>
    <w:rsid w:val="00F21021"/>
    <w:rsid w:val="00F23524"/>
    <w:rsid w:val="00F23936"/>
    <w:rsid w:val="00F249F1"/>
    <w:rsid w:val="00F257B7"/>
    <w:rsid w:val="00F26EDB"/>
    <w:rsid w:val="00F2729B"/>
    <w:rsid w:val="00F318F9"/>
    <w:rsid w:val="00F32D7D"/>
    <w:rsid w:val="00F34805"/>
    <w:rsid w:val="00F36B3F"/>
    <w:rsid w:val="00F377E1"/>
    <w:rsid w:val="00F411F2"/>
    <w:rsid w:val="00F41CDA"/>
    <w:rsid w:val="00F471CE"/>
    <w:rsid w:val="00F526CB"/>
    <w:rsid w:val="00F6098C"/>
    <w:rsid w:val="00F62D07"/>
    <w:rsid w:val="00F62E7E"/>
    <w:rsid w:val="00F63D6A"/>
    <w:rsid w:val="00F6451E"/>
    <w:rsid w:val="00F64846"/>
    <w:rsid w:val="00F6704E"/>
    <w:rsid w:val="00F71467"/>
    <w:rsid w:val="00F72D5D"/>
    <w:rsid w:val="00F744D3"/>
    <w:rsid w:val="00F92E38"/>
    <w:rsid w:val="00F9349D"/>
    <w:rsid w:val="00F93C46"/>
    <w:rsid w:val="00F966DD"/>
    <w:rsid w:val="00FA1D15"/>
    <w:rsid w:val="00FA2D7C"/>
    <w:rsid w:val="00FA54F5"/>
    <w:rsid w:val="00FA55AA"/>
    <w:rsid w:val="00FA6FA2"/>
    <w:rsid w:val="00FB1F30"/>
    <w:rsid w:val="00FB23FD"/>
    <w:rsid w:val="00FB572C"/>
    <w:rsid w:val="00FB6A48"/>
    <w:rsid w:val="00FC54AD"/>
    <w:rsid w:val="00FC594E"/>
    <w:rsid w:val="00FD5368"/>
    <w:rsid w:val="00FD5CD1"/>
    <w:rsid w:val="00FD7F51"/>
    <w:rsid w:val="00FF0F71"/>
    <w:rsid w:val="00FF3C2A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842B"/>
  <w15:docId w15:val="{6285BE55-0509-4D6C-8A0F-17DF3F14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BA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A56C7"/>
    <w:pPr>
      <w:keepNext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A5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D0E63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A56C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9A56C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1844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A56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D0E63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paragraph" w:styleId="a5">
    <w:name w:val="List Paragraph"/>
    <w:aliases w:val="СЕМИНАР,Содержание. 2 уровень"/>
    <w:basedOn w:val="a"/>
    <w:link w:val="a6"/>
    <w:uiPriority w:val="34"/>
    <w:qFormat/>
    <w:rsid w:val="006D0E63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6D0E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6D0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8">
    <w:name w:val="Основной текст (8)_"/>
    <w:link w:val="81"/>
    <w:locked/>
    <w:rsid w:val="006D0E63"/>
    <w:rPr>
      <w:shd w:val="clear" w:color="auto" w:fill="FFFFFF"/>
    </w:rPr>
  </w:style>
  <w:style w:type="paragraph" w:customStyle="1" w:styleId="81">
    <w:name w:val="Основной текст (8)1"/>
    <w:basedOn w:val="a"/>
    <w:link w:val="8"/>
    <w:rsid w:val="006D0E63"/>
    <w:pPr>
      <w:widowControl w:val="0"/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hd w:val="clear" w:color="auto" w:fill="FFFFFF"/>
    </w:rPr>
  </w:style>
  <w:style w:type="paragraph" w:styleId="a7">
    <w:name w:val="Balloon Text"/>
    <w:basedOn w:val="a"/>
    <w:link w:val="a8"/>
    <w:uiPriority w:val="99"/>
    <w:unhideWhenUsed/>
    <w:rsid w:val="0088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882EA2"/>
    <w:rPr>
      <w:rFonts w:ascii="Tahoma" w:eastAsia="Calibri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39"/>
    <w:qFormat/>
    <w:rsid w:val="00092C33"/>
    <w:pPr>
      <w:spacing w:after="0" w:line="24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character" w:styleId="a9">
    <w:name w:val="Hyperlink"/>
    <w:uiPriority w:val="99"/>
    <w:unhideWhenUsed/>
    <w:rsid w:val="00092C33"/>
    <w:rPr>
      <w:color w:val="0000FF"/>
      <w:u w:val="single"/>
    </w:rPr>
  </w:style>
  <w:style w:type="paragraph" w:styleId="aa">
    <w:name w:val="Normal (Web)"/>
    <w:basedOn w:val="a"/>
    <w:uiPriority w:val="99"/>
    <w:rsid w:val="00811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811C17"/>
    <w:pPr>
      <w:spacing w:after="0" w:line="240" w:lineRule="auto"/>
    </w:pPr>
    <w:rPr>
      <w:rFonts w:cs="Times New Roman"/>
    </w:rPr>
  </w:style>
  <w:style w:type="character" w:customStyle="1" w:styleId="ac">
    <w:name w:val="Без интервала Знак"/>
    <w:link w:val="ab"/>
    <w:uiPriority w:val="1"/>
    <w:rsid w:val="00811C17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ЕМИНАР Знак,Содержание. 2 уровень Знак"/>
    <w:link w:val="a5"/>
    <w:uiPriority w:val="99"/>
    <w:qFormat/>
    <w:locked/>
    <w:rsid w:val="00922CB8"/>
    <w:rPr>
      <w:rFonts w:ascii="Calibri" w:eastAsia="Times New Roman" w:hAnsi="Calibri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371D27"/>
    <w:pPr>
      <w:spacing w:after="100"/>
    </w:pPr>
  </w:style>
  <w:style w:type="character" w:customStyle="1" w:styleId="60">
    <w:name w:val="Заголовок 6 Знак"/>
    <w:basedOn w:val="a0"/>
    <w:link w:val="6"/>
    <w:rsid w:val="001844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d">
    <w:name w:val="annotation reference"/>
    <w:uiPriority w:val="99"/>
    <w:unhideWhenUsed/>
    <w:rsid w:val="0027080A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56C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A56C7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9A56C7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9A56C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WW8Num1z0">
    <w:name w:val="WW8Num1z0"/>
    <w:rsid w:val="009A56C7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9A56C7"/>
    <w:rPr>
      <w:rFonts w:ascii="Courier New" w:hAnsi="Courier New" w:cs="Courier New" w:hint="default"/>
    </w:rPr>
  </w:style>
  <w:style w:type="character" w:customStyle="1" w:styleId="WW8Num1z2">
    <w:name w:val="WW8Num1z2"/>
    <w:rsid w:val="009A56C7"/>
    <w:rPr>
      <w:rFonts w:ascii="Wingdings" w:hAnsi="Wingdings" w:cs="Wingdings" w:hint="default"/>
    </w:rPr>
  </w:style>
  <w:style w:type="character" w:customStyle="1" w:styleId="WW8Num1z3">
    <w:name w:val="WW8Num1z3"/>
    <w:rsid w:val="009A56C7"/>
    <w:rPr>
      <w:rFonts w:ascii="Symbol" w:hAnsi="Symbol" w:cs="Symbol" w:hint="default"/>
    </w:rPr>
  </w:style>
  <w:style w:type="character" w:customStyle="1" w:styleId="WW8Num1z4">
    <w:name w:val="WW8Num1z4"/>
    <w:rsid w:val="009A56C7"/>
  </w:style>
  <w:style w:type="character" w:customStyle="1" w:styleId="WW8Num1z5">
    <w:name w:val="WW8Num1z5"/>
    <w:rsid w:val="009A56C7"/>
  </w:style>
  <w:style w:type="character" w:customStyle="1" w:styleId="WW8Num1z6">
    <w:name w:val="WW8Num1z6"/>
    <w:rsid w:val="009A56C7"/>
  </w:style>
  <w:style w:type="character" w:customStyle="1" w:styleId="WW8Num1z7">
    <w:name w:val="WW8Num1z7"/>
    <w:rsid w:val="009A56C7"/>
  </w:style>
  <w:style w:type="character" w:customStyle="1" w:styleId="WW8Num1z8">
    <w:name w:val="WW8Num1z8"/>
    <w:rsid w:val="009A56C7"/>
  </w:style>
  <w:style w:type="character" w:customStyle="1" w:styleId="WW8Num2z0">
    <w:name w:val="WW8Num2z0"/>
    <w:rsid w:val="009A56C7"/>
    <w:rPr>
      <w:rFonts w:ascii="Symbol" w:hAnsi="Symbol" w:cs="Symbol" w:hint="default"/>
    </w:rPr>
  </w:style>
  <w:style w:type="character" w:customStyle="1" w:styleId="WW8Num2z1">
    <w:name w:val="WW8Num2z1"/>
    <w:rsid w:val="009A56C7"/>
    <w:rPr>
      <w:rFonts w:ascii="Courier New" w:hAnsi="Courier New" w:cs="Courier New" w:hint="default"/>
    </w:rPr>
  </w:style>
  <w:style w:type="character" w:customStyle="1" w:styleId="WW8Num2z2">
    <w:name w:val="WW8Num2z2"/>
    <w:rsid w:val="009A56C7"/>
    <w:rPr>
      <w:rFonts w:ascii="Wingdings" w:hAnsi="Wingdings" w:cs="Wingdings" w:hint="default"/>
    </w:rPr>
  </w:style>
  <w:style w:type="character" w:customStyle="1" w:styleId="WW8Num3z0">
    <w:name w:val="WW8Num3z0"/>
    <w:rsid w:val="009A56C7"/>
    <w:rPr>
      <w:rFonts w:ascii="Symbol" w:hAnsi="Symbol" w:cs="Symbol" w:hint="default"/>
    </w:rPr>
  </w:style>
  <w:style w:type="character" w:customStyle="1" w:styleId="WW8Num3z1">
    <w:name w:val="WW8Num3z1"/>
    <w:rsid w:val="009A56C7"/>
    <w:rPr>
      <w:rFonts w:ascii="Courier New" w:hAnsi="Courier New" w:cs="Courier New" w:hint="default"/>
    </w:rPr>
  </w:style>
  <w:style w:type="character" w:customStyle="1" w:styleId="WW8Num3z2">
    <w:name w:val="WW8Num3z2"/>
    <w:rsid w:val="009A56C7"/>
    <w:rPr>
      <w:rFonts w:ascii="Wingdings" w:hAnsi="Wingdings" w:cs="Wingdings" w:hint="default"/>
    </w:rPr>
  </w:style>
  <w:style w:type="character" w:customStyle="1" w:styleId="WW8Num4z0">
    <w:name w:val="WW8Num4z0"/>
    <w:rsid w:val="009A56C7"/>
  </w:style>
  <w:style w:type="character" w:customStyle="1" w:styleId="WW8Num4z1">
    <w:name w:val="WW8Num4z1"/>
    <w:rsid w:val="009A56C7"/>
  </w:style>
  <w:style w:type="character" w:customStyle="1" w:styleId="WW8Num4z2">
    <w:name w:val="WW8Num4z2"/>
    <w:rsid w:val="009A56C7"/>
  </w:style>
  <w:style w:type="character" w:customStyle="1" w:styleId="WW8Num4z3">
    <w:name w:val="WW8Num4z3"/>
    <w:rsid w:val="009A56C7"/>
  </w:style>
  <w:style w:type="character" w:customStyle="1" w:styleId="WW8Num4z4">
    <w:name w:val="WW8Num4z4"/>
    <w:rsid w:val="009A56C7"/>
  </w:style>
  <w:style w:type="character" w:customStyle="1" w:styleId="WW8Num4z5">
    <w:name w:val="WW8Num4z5"/>
    <w:rsid w:val="009A56C7"/>
  </w:style>
  <w:style w:type="character" w:customStyle="1" w:styleId="WW8Num4z6">
    <w:name w:val="WW8Num4z6"/>
    <w:rsid w:val="009A56C7"/>
  </w:style>
  <w:style w:type="character" w:customStyle="1" w:styleId="WW8Num4z7">
    <w:name w:val="WW8Num4z7"/>
    <w:rsid w:val="009A56C7"/>
  </w:style>
  <w:style w:type="character" w:customStyle="1" w:styleId="WW8Num4z8">
    <w:name w:val="WW8Num4z8"/>
    <w:rsid w:val="009A56C7"/>
  </w:style>
  <w:style w:type="character" w:customStyle="1" w:styleId="WW8Num5z0">
    <w:name w:val="WW8Num5z0"/>
    <w:rsid w:val="009A56C7"/>
  </w:style>
  <w:style w:type="character" w:customStyle="1" w:styleId="WW8Num5z1">
    <w:name w:val="WW8Num5z1"/>
    <w:rsid w:val="009A56C7"/>
  </w:style>
  <w:style w:type="character" w:customStyle="1" w:styleId="WW8Num5z2">
    <w:name w:val="WW8Num5z2"/>
    <w:rsid w:val="009A56C7"/>
  </w:style>
  <w:style w:type="character" w:customStyle="1" w:styleId="WW8Num5z3">
    <w:name w:val="WW8Num5z3"/>
    <w:rsid w:val="009A56C7"/>
  </w:style>
  <w:style w:type="character" w:customStyle="1" w:styleId="WW8Num5z4">
    <w:name w:val="WW8Num5z4"/>
    <w:rsid w:val="009A56C7"/>
  </w:style>
  <w:style w:type="character" w:customStyle="1" w:styleId="WW8Num5z5">
    <w:name w:val="WW8Num5z5"/>
    <w:rsid w:val="009A56C7"/>
  </w:style>
  <w:style w:type="character" w:customStyle="1" w:styleId="WW8Num5z6">
    <w:name w:val="WW8Num5z6"/>
    <w:rsid w:val="009A56C7"/>
  </w:style>
  <w:style w:type="character" w:customStyle="1" w:styleId="WW8Num5z7">
    <w:name w:val="WW8Num5z7"/>
    <w:rsid w:val="009A56C7"/>
  </w:style>
  <w:style w:type="character" w:customStyle="1" w:styleId="WW8Num5z8">
    <w:name w:val="WW8Num5z8"/>
    <w:rsid w:val="009A56C7"/>
  </w:style>
  <w:style w:type="character" w:customStyle="1" w:styleId="WW8Num6z0">
    <w:name w:val="WW8Num6z0"/>
    <w:rsid w:val="009A56C7"/>
    <w:rPr>
      <w:rFonts w:ascii="Symbol" w:hAnsi="Symbol" w:cs="Symbol" w:hint="default"/>
    </w:rPr>
  </w:style>
  <w:style w:type="character" w:customStyle="1" w:styleId="WW8Num6z1">
    <w:name w:val="WW8Num6z1"/>
    <w:rsid w:val="009A56C7"/>
    <w:rPr>
      <w:rFonts w:ascii="Courier New" w:hAnsi="Courier New" w:cs="Courier New" w:hint="default"/>
    </w:rPr>
  </w:style>
  <w:style w:type="character" w:customStyle="1" w:styleId="WW8Num6z2">
    <w:name w:val="WW8Num6z2"/>
    <w:rsid w:val="009A56C7"/>
    <w:rPr>
      <w:rFonts w:ascii="Wingdings" w:hAnsi="Wingdings" w:cs="Wingdings" w:hint="default"/>
    </w:rPr>
  </w:style>
  <w:style w:type="character" w:customStyle="1" w:styleId="WW8Num7z0">
    <w:name w:val="WW8Num7z0"/>
    <w:rsid w:val="009A56C7"/>
    <w:rPr>
      <w:rFonts w:ascii="Symbol" w:hAnsi="Symbol" w:cs="Symbol" w:hint="default"/>
    </w:rPr>
  </w:style>
  <w:style w:type="character" w:customStyle="1" w:styleId="WW8Num7z1">
    <w:name w:val="WW8Num7z1"/>
    <w:rsid w:val="009A56C7"/>
    <w:rPr>
      <w:rFonts w:ascii="Courier New" w:hAnsi="Courier New" w:cs="Courier New" w:hint="default"/>
    </w:rPr>
  </w:style>
  <w:style w:type="character" w:customStyle="1" w:styleId="WW8Num7z2">
    <w:name w:val="WW8Num7z2"/>
    <w:rsid w:val="009A56C7"/>
    <w:rPr>
      <w:rFonts w:ascii="Wingdings" w:hAnsi="Wingdings" w:cs="Wingdings" w:hint="default"/>
    </w:rPr>
  </w:style>
  <w:style w:type="character" w:customStyle="1" w:styleId="WW8Num8z0">
    <w:name w:val="WW8Num8z0"/>
    <w:rsid w:val="009A56C7"/>
    <w:rPr>
      <w:rFonts w:ascii="Symbol" w:hAnsi="Symbol" w:cs="Symbol" w:hint="default"/>
    </w:rPr>
  </w:style>
  <w:style w:type="character" w:customStyle="1" w:styleId="WW8Num8z1">
    <w:name w:val="WW8Num8z1"/>
    <w:rsid w:val="009A56C7"/>
    <w:rPr>
      <w:rFonts w:ascii="Courier New" w:hAnsi="Courier New" w:cs="Courier New" w:hint="default"/>
    </w:rPr>
  </w:style>
  <w:style w:type="character" w:customStyle="1" w:styleId="WW8Num8z2">
    <w:name w:val="WW8Num8z2"/>
    <w:rsid w:val="009A56C7"/>
    <w:rPr>
      <w:rFonts w:ascii="Wingdings" w:hAnsi="Wingdings" w:cs="Wingdings" w:hint="default"/>
    </w:rPr>
  </w:style>
  <w:style w:type="character" w:customStyle="1" w:styleId="WW8Num9z0">
    <w:name w:val="WW8Num9z0"/>
    <w:rsid w:val="009A56C7"/>
    <w:rPr>
      <w:rFonts w:ascii="Symbol" w:hAnsi="Symbol" w:cs="Symbol" w:hint="default"/>
    </w:rPr>
  </w:style>
  <w:style w:type="character" w:customStyle="1" w:styleId="WW8Num9z1">
    <w:name w:val="WW8Num9z1"/>
    <w:rsid w:val="009A56C7"/>
    <w:rPr>
      <w:rFonts w:ascii="Courier New" w:hAnsi="Courier New" w:cs="Courier New" w:hint="default"/>
    </w:rPr>
  </w:style>
  <w:style w:type="character" w:customStyle="1" w:styleId="WW8Num9z2">
    <w:name w:val="WW8Num9z2"/>
    <w:rsid w:val="009A56C7"/>
    <w:rPr>
      <w:rFonts w:ascii="Wingdings" w:hAnsi="Wingdings" w:cs="Wingdings" w:hint="default"/>
    </w:rPr>
  </w:style>
  <w:style w:type="character" w:customStyle="1" w:styleId="WW8Num10z0">
    <w:name w:val="WW8Num10z0"/>
    <w:rsid w:val="009A56C7"/>
  </w:style>
  <w:style w:type="character" w:customStyle="1" w:styleId="WW8Num10z1">
    <w:name w:val="WW8Num10z1"/>
    <w:rsid w:val="009A56C7"/>
  </w:style>
  <w:style w:type="character" w:customStyle="1" w:styleId="WW8Num10z2">
    <w:name w:val="WW8Num10z2"/>
    <w:rsid w:val="009A56C7"/>
  </w:style>
  <w:style w:type="character" w:customStyle="1" w:styleId="WW8Num10z3">
    <w:name w:val="WW8Num10z3"/>
    <w:rsid w:val="009A56C7"/>
  </w:style>
  <w:style w:type="character" w:customStyle="1" w:styleId="WW8Num10z4">
    <w:name w:val="WW8Num10z4"/>
    <w:rsid w:val="009A56C7"/>
  </w:style>
  <w:style w:type="character" w:customStyle="1" w:styleId="WW8Num10z5">
    <w:name w:val="WW8Num10z5"/>
    <w:rsid w:val="009A56C7"/>
  </w:style>
  <w:style w:type="character" w:customStyle="1" w:styleId="WW8Num10z6">
    <w:name w:val="WW8Num10z6"/>
    <w:rsid w:val="009A56C7"/>
  </w:style>
  <w:style w:type="character" w:customStyle="1" w:styleId="WW8Num10z7">
    <w:name w:val="WW8Num10z7"/>
    <w:rsid w:val="009A56C7"/>
  </w:style>
  <w:style w:type="character" w:customStyle="1" w:styleId="WW8Num10z8">
    <w:name w:val="WW8Num10z8"/>
    <w:rsid w:val="009A56C7"/>
  </w:style>
  <w:style w:type="character" w:customStyle="1" w:styleId="WW8Num11z0">
    <w:name w:val="WW8Num11z0"/>
    <w:rsid w:val="009A56C7"/>
    <w:rPr>
      <w:rFonts w:ascii="Symbol" w:hAnsi="Symbol" w:cs="Symbol" w:hint="default"/>
    </w:rPr>
  </w:style>
  <w:style w:type="character" w:customStyle="1" w:styleId="WW8Num11z1">
    <w:name w:val="WW8Num11z1"/>
    <w:rsid w:val="009A56C7"/>
    <w:rPr>
      <w:rFonts w:ascii="Courier New" w:hAnsi="Courier New" w:cs="Courier New" w:hint="default"/>
    </w:rPr>
  </w:style>
  <w:style w:type="character" w:customStyle="1" w:styleId="WW8Num11z2">
    <w:name w:val="WW8Num11z2"/>
    <w:rsid w:val="009A56C7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9A56C7"/>
  </w:style>
  <w:style w:type="character" w:styleId="ae">
    <w:name w:val="Emphasis"/>
    <w:qFormat/>
    <w:rsid w:val="009A56C7"/>
    <w:rPr>
      <w:i/>
      <w:iCs/>
    </w:rPr>
  </w:style>
  <w:style w:type="character" w:customStyle="1" w:styleId="af">
    <w:name w:val="Абзац положения Знак"/>
    <w:rsid w:val="009A56C7"/>
  </w:style>
  <w:style w:type="paragraph" w:customStyle="1" w:styleId="13">
    <w:name w:val="1"/>
    <w:basedOn w:val="a"/>
    <w:next w:val="af0"/>
    <w:qFormat/>
    <w:rsid w:val="009A56C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0">
    <w:name w:val="Body Text"/>
    <w:basedOn w:val="a"/>
    <w:link w:val="af1"/>
    <w:rsid w:val="009A56C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9A56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"/>
    <w:basedOn w:val="af0"/>
    <w:rsid w:val="009A56C7"/>
    <w:rPr>
      <w:rFonts w:cs="Mangal"/>
    </w:rPr>
  </w:style>
  <w:style w:type="paragraph" w:customStyle="1" w:styleId="14">
    <w:name w:val="Название1"/>
    <w:basedOn w:val="a"/>
    <w:rsid w:val="009A56C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9A56C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3">
    <w:name w:val="Body Text Indent"/>
    <w:basedOn w:val="a"/>
    <w:link w:val="af4"/>
    <w:rsid w:val="009A56C7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9A56C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rsid w:val="009A56C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A56C7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9A56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5">
    <w:name w:val="Абзац положения"/>
    <w:basedOn w:val="a"/>
    <w:rsid w:val="009A56C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6">
    <w:name w:val="Содержимое врезки"/>
    <w:basedOn w:val="af0"/>
    <w:rsid w:val="009A56C7"/>
  </w:style>
  <w:style w:type="paragraph" w:customStyle="1" w:styleId="af7">
    <w:name w:val="Содержимое таблицы"/>
    <w:basedOn w:val="a"/>
    <w:rsid w:val="009A56C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9A56C7"/>
    <w:pPr>
      <w:jc w:val="center"/>
    </w:pPr>
    <w:rPr>
      <w:b/>
      <w:bCs/>
    </w:rPr>
  </w:style>
  <w:style w:type="character" w:customStyle="1" w:styleId="apple-converted-space">
    <w:name w:val="apple-converted-space"/>
    <w:rsid w:val="009A56C7"/>
  </w:style>
  <w:style w:type="table" w:styleId="af9">
    <w:name w:val="Table Grid"/>
    <w:basedOn w:val="a1"/>
    <w:uiPriority w:val="39"/>
    <w:rsid w:val="009A5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9A56C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9A56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footer"/>
    <w:basedOn w:val="a"/>
    <w:link w:val="afd"/>
    <w:uiPriority w:val="99"/>
    <w:unhideWhenUsed/>
    <w:rsid w:val="009A56C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9A56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1">
    <w:name w:val="Body 1"/>
    <w:rsid w:val="009A56C7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afe">
    <w:name w:val="С числами"/>
    <w:rsid w:val="009A56C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Bullet">
    <w:name w:val="Body Bullet"/>
    <w:rsid w:val="009A56C7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aff">
    <w:name w:val="annotation text"/>
    <w:basedOn w:val="a"/>
    <w:link w:val="aff0"/>
    <w:uiPriority w:val="99"/>
    <w:unhideWhenUsed/>
    <w:rsid w:val="009A56C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0">
    <w:name w:val="Текст примечания Знак"/>
    <w:basedOn w:val="a0"/>
    <w:link w:val="aff"/>
    <w:uiPriority w:val="99"/>
    <w:rsid w:val="009A56C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f1">
    <w:name w:val="annotation subject"/>
    <w:basedOn w:val="aff"/>
    <w:next w:val="aff"/>
    <w:link w:val="aff2"/>
    <w:unhideWhenUsed/>
    <w:rsid w:val="009A56C7"/>
    <w:rPr>
      <w:b/>
      <w:bCs/>
    </w:rPr>
  </w:style>
  <w:style w:type="character" w:customStyle="1" w:styleId="aff2">
    <w:name w:val="Тема примечания Знак"/>
    <w:basedOn w:val="aff0"/>
    <w:link w:val="aff1"/>
    <w:rsid w:val="009A56C7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16">
    <w:name w:val="Абзац списка1"/>
    <w:basedOn w:val="a"/>
    <w:rsid w:val="009A56C7"/>
    <w:pPr>
      <w:ind w:left="720"/>
    </w:pPr>
    <w:rPr>
      <w:rFonts w:eastAsia="Times New Roman"/>
    </w:rPr>
  </w:style>
  <w:style w:type="paragraph" w:styleId="aff3">
    <w:name w:val="Plain Text"/>
    <w:basedOn w:val="a"/>
    <w:link w:val="aff4"/>
    <w:uiPriority w:val="99"/>
    <w:rsid w:val="009A56C7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4">
    <w:name w:val="Текст Знак"/>
    <w:basedOn w:val="a0"/>
    <w:link w:val="aff3"/>
    <w:uiPriority w:val="99"/>
    <w:rsid w:val="009A56C7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22">
    <w:name w:val="Абзац списка2"/>
    <w:basedOn w:val="a"/>
    <w:rsid w:val="009A56C7"/>
    <w:pPr>
      <w:ind w:left="720"/>
      <w:contextualSpacing/>
    </w:pPr>
    <w:rPr>
      <w:rFonts w:eastAsia="Times New Roman"/>
    </w:rPr>
  </w:style>
  <w:style w:type="character" w:styleId="aff5">
    <w:name w:val="page number"/>
    <w:rsid w:val="009A56C7"/>
    <w:rPr>
      <w:rFonts w:cs="Times New Roman"/>
    </w:rPr>
  </w:style>
  <w:style w:type="paragraph" w:styleId="23">
    <w:name w:val="toc 2"/>
    <w:basedOn w:val="a"/>
    <w:next w:val="a"/>
    <w:autoRedefine/>
    <w:qFormat/>
    <w:rsid w:val="009A56C7"/>
    <w:pPr>
      <w:spacing w:before="120" w:after="0"/>
      <w:ind w:left="220"/>
    </w:pPr>
    <w:rPr>
      <w:rFonts w:eastAsia="Times New Roman"/>
      <w:b/>
      <w:bCs/>
    </w:rPr>
  </w:style>
  <w:style w:type="character" w:styleId="aff6">
    <w:name w:val="Strong"/>
    <w:uiPriority w:val="22"/>
    <w:qFormat/>
    <w:rsid w:val="009A56C7"/>
    <w:rPr>
      <w:rFonts w:cs="Times New Roman"/>
      <w:b/>
      <w:bCs/>
    </w:rPr>
  </w:style>
  <w:style w:type="character" w:customStyle="1" w:styleId="BodyTextChar">
    <w:name w:val="Body Text Char"/>
    <w:locked/>
    <w:rsid w:val="009A56C7"/>
    <w:rPr>
      <w:rFonts w:ascii="SimSun" w:eastAsia="SimSun"/>
      <w:sz w:val="24"/>
      <w:lang w:eastAsia="zh-CN"/>
    </w:rPr>
  </w:style>
  <w:style w:type="paragraph" w:styleId="aff7">
    <w:name w:val="TOC Heading"/>
    <w:basedOn w:val="1"/>
    <w:next w:val="a"/>
    <w:uiPriority w:val="39"/>
    <w:qFormat/>
    <w:rsid w:val="009A56C7"/>
    <w:pPr>
      <w:keepLines/>
      <w:tabs>
        <w:tab w:val="clear" w:pos="0"/>
      </w:tabs>
      <w:suppressAutoHyphens w:val="0"/>
      <w:spacing w:before="480" w:line="276" w:lineRule="auto"/>
      <w:ind w:left="0" w:firstLine="0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41">
    <w:name w:val="toc 4"/>
    <w:basedOn w:val="a"/>
    <w:next w:val="a"/>
    <w:autoRedefine/>
    <w:rsid w:val="009A56C7"/>
    <w:pPr>
      <w:spacing w:after="0"/>
      <w:ind w:left="660"/>
    </w:pPr>
    <w:rPr>
      <w:rFonts w:eastAsia="Times New Roman"/>
      <w:sz w:val="20"/>
      <w:szCs w:val="20"/>
    </w:rPr>
  </w:style>
  <w:style w:type="paragraph" w:styleId="51">
    <w:name w:val="toc 5"/>
    <w:basedOn w:val="a"/>
    <w:next w:val="a"/>
    <w:autoRedefine/>
    <w:rsid w:val="009A56C7"/>
    <w:pPr>
      <w:spacing w:after="0"/>
      <w:ind w:left="880"/>
    </w:pPr>
    <w:rPr>
      <w:rFonts w:eastAsia="Times New Roman"/>
      <w:sz w:val="20"/>
      <w:szCs w:val="20"/>
    </w:rPr>
  </w:style>
  <w:style w:type="paragraph" w:styleId="61">
    <w:name w:val="toc 6"/>
    <w:basedOn w:val="a"/>
    <w:next w:val="a"/>
    <w:autoRedefine/>
    <w:rsid w:val="009A56C7"/>
    <w:pPr>
      <w:spacing w:after="0"/>
      <w:ind w:left="1100"/>
    </w:pPr>
    <w:rPr>
      <w:rFonts w:eastAsia="Times New Roman"/>
      <w:sz w:val="20"/>
      <w:szCs w:val="20"/>
    </w:rPr>
  </w:style>
  <w:style w:type="paragraph" w:styleId="7">
    <w:name w:val="toc 7"/>
    <w:basedOn w:val="a"/>
    <w:next w:val="a"/>
    <w:autoRedefine/>
    <w:rsid w:val="009A56C7"/>
    <w:pPr>
      <w:spacing w:after="0"/>
      <w:ind w:left="1320"/>
    </w:pPr>
    <w:rPr>
      <w:rFonts w:eastAsia="Times New Roman"/>
      <w:sz w:val="20"/>
      <w:szCs w:val="20"/>
    </w:rPr>
  </w:style>
  <w:style w:type="paragraph" w:styleId="80">
    <w:name w:val="toc 8"/>
    <w:basedOn w:val="a"/>
    <w:next w:val="a"/>
    <w:autoRedefine/>
    <w:rsid w:val="009A56C7"/>
    <w:pPr>
      <w:spacing w:after="0"/>
      <w:ind w:left="1540"/>
    </w:pPr>
    <w:rPr>
      <w:rFonts w:eastAsia="Times New Roman"/>
      <w:sz w:val="20"/>
      <w:szCs w:val="20"/>
    </w:rPr>
  </w:style>
  <w:style w:type="paragraph" w:styleId="9">
    <w:name w:val="toc 9"/>
    <w:basedOn w:val="a"/>
    <w:next w:val="a"/>
    <w:autoRedefine/>
    <w:rsid w:val="009A56C7"/>
    <w:pPr>
      <w:spacing w:after="0"/>
      <w:ind w:left="1760"/>
    </w:pPr>
    <w:rPr>
      <w:rFonts w:eastAsia="Times New Roman"/>
      <w:sz w:val="20"/>
      <w:szCs w:val="20"/>
    </w:rPr>
  </w:style>
  <w:style w:type="paragraph" w:styleId="32">
    <w:name w:val="Body Text Indent 3"/>
    <w:basedOn w:val="a"/>
    <w:link w:val="33"/>
    <w:rsid w:val="009A56C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9A56C7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110">
    <w:name w:val="Абзац списка11"/>
    <w:basedOn w:val="a"/>
    <w:uiPriority w:val="99"/>
    <w:rsid w:val="009A56C7"/>
    <w:pPr>
      <w:ind w:left="720"/>
      <w:contextualSpacing/>
    </w:pPr>
  </w:style>
  <w:style w:type="paragraph" w:customStyle="1" w:styleId="34">
    <w:name w:val="Абзац списка3"/>
    <w:basedOn w:val="a"/>
    <w:rsid w:val="009A56C7"/>
    <w:pPr>
      <w:ind w:left="720"/>
      <w:contextualSpacing/>
    </w:pPr>
    <w:rPr>
      <w:rFonts w:eastAsia="Times New Roman"/>
    </w:rPr>
  </w:style>
  <w:style w:type="character" w:customStyle="1" w:styleId="17">
    <w:name w:val="Знак Знак1"/>
    <w:rsid w:val="009A56C7"/>
    <w:rPr>
      <w:rFonts w:ascii="Times New Roman" w:hAnsi="Times New Roman" w:cs="Times New Roman"/>
      <w:sz w:val="16"/>
      <w:szCs w:val="16"/>
    </w:rPr>
  </w:style>
  <w:style w:type="character" w:customStyle="1" w:styleId="52">
    <w:name w:val="Знак Знак5"/>
    <w:locked/>
    <w:rsid w:val="009A56C7"/>
    <w:rPr>
      <w:lang w:eastAsia="en-US"/>
    </w:rPr>
  </w:style>
  <w:style w:type="character" w:customStyle="1" w:styleId="111">
    <w:name w:val="Знак Знак11"/>
    <w:locked/>
    <w:rsid w:val="009A56C7"/>
    <w:rPr>
      <w:rFonts w:ascii="Cambria" w:hAnsi="Cambria"/>
      <w:b/>
      <w:kern w:val="32"/>
      <w:sz w:val="32"/>
    </w:rPr>
  </w:style>
  <w:style w:type="paragraph" w:styleId="aff8">
    <w:name w:val="Subtitle"/>
    <w:basedOn w:val="a"/>
    <w:next w:val="a"/>
    <w:link w:val="aff9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aff9">
    <w:name w:val="Подзаголовок Знак"/>
    <w:basedOn w:val="a0"/>
    <w:link w:val="aff8"/>
    <w:rsid w:val="009A56C7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4">
    <w:name w:val="Заголовок Знак"/>
    <w:link w:val="a3"/>
    <w:uiPriority w:val="10"/>
    <w:rsid w:val="009A56C7"/>
    <w:rPr>
      <w:rFonts w:ascii="Arial" w:eastAsia="Microsoft YaHei" w:hAnsi="Arial" w:cs="Mangal"/>
      <w:sz w:val="28"/>
      <w:szCs w:val="28"/>
      <w:lang w:eastAsia="ar-SA"/>
    </w:rPr>
  </w:style>
  <w:style w:type="character" w:customStyle="1" w:styleId="FontStyle14">
    <w:name w:val="Font Style14"/>
    <w:rsid w:val="009A56C7"/>
    <w:rPr>
      <w:rFonts w:ascii="Times New Roman" w:hAnsi="Times New Roman" w:cs="Times New Roman"/>
      <w:sz w:val="26"/>
      <w:szCs w:val="26"/>
    </w:rPr>
  </w:style>
  <w:style w:type="paragraph" w:customStyle="1" w:styleId="18">
    <w:name w:val="Обычный1"/>
    <w:basedOn w:val="a"/>
    <w:rsid w:val="009A56C7"/>
    <w:pPr>
      <w:spacing w:before="144" w:after="288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locked/>
    <w:rsid w:val="009A56C7"/>
    <w:rPr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A56C7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character" w:customStyle="1" w:styleId="affa">
    <w:name w:val="Основной текст + Не курсив"/>
    <w:rsid w:val="009A56C7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paragraph" w:styleId="affb">
    <w:name w:val="endnote text"/>
    <w:basedOn w:val="a"/>
    <w:link w:val="affc"/>
    <w:unhideWhenUsed/>
    <w:rsid w:val="009A5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c">
    <w:name w:val="Текст концевой сноски Знак"/>
    <w:basedOn w:val="a0"/>
    <w:link w:val="affb"/>
    <w:rsid w:val="009A56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d">
    <w:name w:val="endnote reference"/>
    <w:unhideWhenUsed/>
    <w:rsid w:val="009A56C7"/>
    <w:rPr>
      <w:vertAlign w:val="superscript"/>
    </w:rPr>
  </w:style>
  <w:style w:type="paragraph" w:styleId="26">
    <w:name w:val="Body Text Indent 2"/>
    <w:basedOn w:val="a"/>
    <w:link w:val="27"/>
    <w:rsid w:val="009A56C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9A56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8">
    <w:name w:val="Body Text 2"/>
    <w:basedOn w:val="a"/>
    <w:link w:val="29"/>
    <w:rsid w:val="009A56C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9">
    <w:name w:val="Основной текст 2 Знак"/>
    <w:basedOn w:val="a0"/>
    <w:link w:val="28"/>
    <w:rsid w:val="009A56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5">
    <w:name w:val="Знак3"/>
    <w:basedOn w:val="a"/>
    <w:rsid w:val="009A56C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9">
    <w:name w:val="Основной текст Знак1"/>
    <w:locked/>
    <w:rsid w:val="009A56C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82">
    <w:name w:val="Основной текст + Не курсив8"/>
    <w:rsid w:val="009A56C7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70">
    <w:name w:val="Основной текст + Не курсив7"/>
    <w:rsid w:val="009A56C7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62">
    <w:name w:val="Основной текст + Не курсив6"/>
    <w:rsid w:val="009A56C7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53">
    <w:name w:val="Основной текст + Не курсив5"/>
    <w:rsid w:val="009A56C7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2a">
    <w:name w:val="Основной текст (2) + Курсив"/>
    <w:rsid w:val="009A56C7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  <w:lang w:bidi="ar-SA"/>
    </w:rPr>
  </w:style>
  <w:style w:type="character" w:customStyle="1" w:styleId="42">
    <w:name w:val="Основной текст (4)_"/>
    <w:link w:val="43"/>
    <w:locked/>
    <w:rsid w:val="009A56C7"/>
    <w:rPr>
      <w:i/>
      <w:iCs/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9A56C7"/>
    <w:pPr>
      <w:shd w:val="clear" w:color="auto" w:fill="FFFFFF"/>
      <w:spacing w:before="180" w:after="0" w:line="264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 + Не курсив4"/>
    <w:rsid w:val="009A56C7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36">
    <w:name w:val="Основной текст + Не курсив3"/>
    <w:rsid w:val="009A56C7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210">
    <w:name w:val="Основной текст (2) + Курсив1"/>
    <w:rsid w:val="009A56C7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  <w:lang w:bidi="ar-SA"/>
    </w:rPr>
  </w:style>
  <w:style w:type="character" w:customStyle="1" w:styleId="2b">
    <w:name w:val="Основной текст + Не курсив2"/>
    <w:rsid w:val="009A56C7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1a">
    <w:name w:val="Основной текст + Не курсив1"/>
    <w:rsid w:val="009A56C7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paragraph" w:styleId="affe">
    <w:name w:val="footnote text"/>
    <w:basedOn w:val="a"/>
    <w:link w:val="afff"/>
    <w:rsid w:val="009A56C7"/>
    <w:rPr>
      <w:rFonts w:eastAsia="Times New Roman"/>
      <w:sz w:val="20"/>
      <w:szCs w:val="20"/>
      <w:lang w:val="x-none" w:eastAsia="x-none"/>
    </w:rPr>
  </w:style>
  <w:style w:type="character" w:customStyle="1" w:styleId="afff">
    <w:name w:val="Текст сноски Знак"/>
    <w:basedOn w:val="a0"/>
    <w:link w:val="affe"/>
    <w:rsid w:val="009A56C7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0">
    <w:name w:val="footnote reference"/>
    <w:rsid w:val="009A56C7"/>
    <w:rPr>
      <w:vertAlign w:val="superscript"/>
    </w:rPr>
  </w:style>
  <w:style w:type="character" w:styleId="afff1">
    <w:name w:val="FollowedHyperlink"/>
    <w:rsid w:val="009A56C7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9A56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9A56C7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1b">
    <w:name w:val="Текст примечания Знак1"/>
    <w:uiPriority w:val="99"/>
    <w:semiHidden/>
    <w:rsid w:val="009A56C7"/>
    <w:rPr>
      <w:rFonts w:ascii="Calibri" w:hAnsi="Calibri"/>
      <w:lang w:eastAsia="ar-SA"/>
    </w:rPr>
  </w:style>
  <w:style w:type="table" w:customStyle="1" w:styleId="1c">
    <w:name w:val="Сетка таблицы1"/>
    <w:basedOn w:val="a1"/>
    <w:next w:val="af9"/>
    <w:uiPriority w:val="59"/>
    <w:rsid w:val="009A56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d">
    <w:name w:val="Стиль1"/>
    <w:basedOn w:val="26"/>
    <w:link w:val="1e"/>
    <w:qFormat/>
    <w:rsid w:val="009A56C7"/>
    <w:pPr>
      <w:widowControl/>
      <w:autoSpaceDE/>
      <w:autoSpaceDN/>
      <w:adjustRightInd/>
      <w:spacing w:after="0" w:line="240" w:lineRule="auto"/>
      <w:ind w:left="0" w:firstLine="709"/>
      <w:jc w:val="both"/>
    </w:pPr>
    <w:rPr>
      <w:sz w:val="28"/>
      <w:szCs w:val="24"/>
      <w:lang w:eastAsia="ru-RU"/>
    </w:rPr>
  </w:style>
  <w:style w:type="character" w:customStyle="1" w:styleId="s2">
    <w:name w:val="s2"/>
    <w:rsid w:val="009A56C7"/>
  </w:style>
  <w:style w:type="character" w:customStyle="1" w:styleId="s3">
    <w:name w:val="s3"/>
    <w:rsid w:val="009A56C7"/>
  </w:style>
  <w:style w:type="character" w:customStyle="1" w:styleId="ft63062">
    <w:name w:val="ft63062"/>
    <w:rsid w:val="009A56C7"/>
  </w:style>
  <w:style w:type="character" w:customStyle="1" w:styleId="ft63064">
    <w:name w:val="ft63064"/>
    <w:rsid w:val="009A56C7"/>
  </w:style>
  <w:style w:type="paragraph" w:customStyle="1" w:styleId="afff2">
    <w:name w:val="Знак"/>
    <w:basedOn w:val="a"/>
    <w:rsid w:val="009A56C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c">
    <w:name w:val="Стиль2"/>
    <w:basedOn w:val="ab"/>
    <w:link w:val="2d"/>
    <w:qFormat/>
    <w:rsid w:val="009A56C7"/>
    <w:pPr>
      <w:jc w:val="both"/>
    </w:pPr>
    <w:rPr>
      <w:rFonts w:ascii="Times New Roman" w:hAnsi="Times New Roman"/>
      <w:sz w:val="24"/>
      <w:szCs w:val="24"/>
    </w:rPr>
  </w:style>
  <w:style w:type="character" w:customStyle="1" w:styleId="2d">
    <w:name w:val="Стиль2 Знак"/>
    <w:link w:val="2c"/>
    <w:rsid w:val="009A56C7"/>
    <w:rPr>
      <w:rFonts w:ascii="Times New Roman" w:eastAsia="Calibri" w:hAnsi="Times New Roman" w:cs="Times New Roman"/>
      <w:sz w:val="24"/>
      <w:szCs w:val="24"/>
    </w:rPr>
  </w:style>
  <w:style w:type="paragraph" w:customStyle="1" w:styleId="1f">
    <w:name w:val="Основной текст1"/>
    <w:basedOn w:val="a"/>
    <w:rsid w:val="009A56C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customStyle="1" w:styleId="Standard">
    <w:name w:val="Standard"/>
    <w:qFormat/>
    <w:rsid w:val="009A56C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western">
    <w:name w:val="western"/>
    <w:basedOn w:val="a"/>
    <w:rsid w:val="009A56C7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45">
    <w:name w:val="Абзац списка4"/>
    <w:basedOn w:val="a"/>
    <w:rsid w:val="009A56C7"/>
    <w:pPr>
      <w:ind w:left="720"/>
    </w:pPr>
    <w:rPr>
      <w:rFonts w:eastAsia="Times New Roman" w:cs="Calibri"/>
      <w:lang w:eastAsia="ar-SA"/>
    </w:rPr>
  </w:style>
  <w:style w:type="paragraph" w:customStyle="1" w:styleId="54">
    <w:name w:val="Абзац списка5"/>
    <w:basedOn w:val="a"/>
    <w:rsid w:val="009A56C7"/>
    <w:pPr>
      <w:ind w:left="720"/>
    </w:pPr>
    <w:rPr>
      <w:rFonts w:eastAsia="Times New Roman" w:cs="Calibri"/>
      <w:lang w:eastAsia="ar-SA"/>
    </w:rPr>
  </w:style>
  <w:style w:type="paragraph" w:customStyle="1" w:styleId="p7">
    <w:name w:val="p7"/>
    <w:basedOn w:val="a"/>
    <w:rsid w:val="009A56C7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0">
    <w:name w:val="c0"/>
    <w:rsid w:val="009A56C7"/>
  </w:style>
  <w:style w:type="character" w:customStyle="1" w:styleId="1e">
    <w:name w:val="Стиль1 Знак"/>
    <w:link w:val="1d"/>
    <w:rsid w:val="009A56C7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63">
    <w:name w:val="Абзац списка6"/>
    <w:basedOn w:val="a"/>
    <w:rsid w:val="009A56C7"/>
    <w:pPr>
      <w:spacing w:after="160" w:line="256" w:lineRule="auto"/>
      <w:ind w:left="720"/>
      <w:contextualSpacing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9A5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ru-RU"/>
    </w:rPr>
  </w:style>
  <w:style w:type="character" w:customStyle="1" w:styleId="fontstyle21">
    <w:name w:val="fontstyle21"/>
    <w:rsid w:val="009A56C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e">
    <w:name w:val="Сетка таблицы2"/>
    <w:basedOn w:val="a1"/>
    <w:next w:val="af9"/>
    <w:uiPriority w:val="39"/>
    <w:rsid w:val="009A56C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9A56C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9A56C7"/>
    <w:rPr>
      <w:rFonts w:ascii="Times New Roman" w:hAnsi="Times New Roman" w:cs="Times New Roman"/>
      <w:sz w:val="22"/>
      <w:szCs w:val="22"/>
    </w:rPr>
  </w:style>
  <w:style w:type="character" w:customStyle="1" w:styleId="1f0">
    <w:name w:val="Название Знак1"/>
    <w:basedOn w:val="a0"/>
    <w:uiPriority w:val="10"/>
    <w:rsid w:val="009A56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984">
    <w:name w:val="984"/>
    <w:aliases w:val="bqiaagaaeyqcaaagiaiaaam/awaabu0daaaaaaaaaaaaaaaaaaaaaaaaaaaaaaaaaaaaaaaaaaaaaaaaaaaaaaaaaaaaaaaaaaaaaaaaaaaaaaaaaaaaaaaaaaaaaaaaaaaaaaaaaaaaaaaaaaaaaaaaaaaaaaaaaaaaaaaaaaaaaaaaaaaaaaaaaaaaaaaaaaaaaaaaaaaaaaaaaaaaaaaaaaaaaaaaaaaaaaaaa"/>
    <w:basedOn w:val="a"/>
    <w:rsid w:val="006549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ff3">
    <w:name w:val="Нет"/>
    <w:rsid w:val="009F3387"/>
  </w:style>
  <w:style w:type="table" w:customStyle="1" w:styleId="2f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dg-coursetitle--name">
    <w:name w:val="dg-course__title--name"/>
    <w:basedOn w:val="a0"/>
    <w:rsid w:val="003B3F7D"/>
  </w:style>
  <w:style w:type="table" w:styleId="-2">
    <w:name w:val="List Table 2"/>
    <w:basedOn w:val="a1"/>
    <w:uiPriority w:val="99"/>
    <w:rsid w:val="00B126E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character" w:customStyle="1" w:styleId="docdata">
    <w:name w:val="docdata"/>
    <w:aliases w:val="docy,v5,1748,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3E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57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8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lobodenyuklg@ippk.ru" TargetMode="External"/><Relationship Id="rId18" Type="http://schemas.openxmlformats.org/officeDocument/2006/relationships/hyperlink" Target="mailto:hachkoev@ippk.ru" TargetMode="External"/><Relationship Id="rId26" Type="http://schemas.openxmlformats.org/officeDocument/2006/relationships/hyperlink" Target="mailto:diana150581@mail.ru" TargetMode="External"/><Relationship Id="rId21" Type="http://schemas.openxmlformats.org/officeDocument/2006/relationships/hyperlink" Target="mailto:attestation@ippk.ru" TargetMode="External"/><Relationship Id="rId34" Type="http://schemas.openxmlformats.org/officeDocument/2006/relationships/hyperlink" Target="mailto:distant@ippk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rensenj@gmail.com" TargetMode="External"/><Relationship Id="rId17" Type="http://schemas.openxmlformats.org/officeDocument/2006/relationships/hyperlink" Target="mailto:buharovarf@ippk.ru" TargetMode="External"/><Relationship Id="rId25" Type="http://schemas.openxmlformats.org/officeDocument/2006/relationships/hyperlink" Target="mailto:vichkanovaof71@mail.ru" TargetMode="External"/><Relationship Id="rId33" Type="http://schemas.openxmlformats.org/officeDocument/2006/relationships/hyperlink" Target="mailto:chebotareva@ippk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uharovarf@ippk.ru" TargetMode="External"/><Relationship Id="rId20" Type="http://schemas.openxmlformats.org/officeDocument/2006/relationships/hyperlink" Target="mailto:larisa.chumakova@ippk.ru" TargetMode="External"/><Relationship Id="rId29" Type="http://schemas.openxmlformats.org/officeDocument/2006/relationships/hyperlink" Target="mailto:afanasyeva@ipp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ensenj@gmail.com" TargetMode="External"/><Relationship Id="rId24" Type="http://schemas.openxmlformats.org/officeDocument/2006/relationships/hyperlink" Target="mailto:derova@ippk.ru" TargetMode="External"/><Relationship Id="rId32" Type="http://schemas.openxmlformats.org/officeDocument/2006/relationships/hyperlink" Target="mailto:tustinaet@ippk.ru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perminovao@ippk.ru" TargetMode="External"/><Relationship Id="rId23" Type="http://schemas.openxmlformats.org/officeDocument/2006/relationships/hyperlink" Target="file:///C:\Users\User\AppData\Local\Temp\salnikovatg@ippk.ru" TargetMode="External"/><Relationship Id="rId28" Type="http://schemas.openxmlformats.org/officeDocument/2006/relationships/hyperlink" Target="mailto:kalinkina@ippk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gipigul60@mail.ru" TargetMode="External"/><Relationship Id="rId19" Type="http://schemas.openxmlformats.org/officeDocument/2006/relationships/hyperlink" Target="mailto:Cvinskayev@ippk.ru" TargetMode="External"/><Relationship Id="rId31" Type="http://schemas.openxmlformats.org/officeDocument/2006/relationships/hyperlink" Target="mailto:skarzova@ippk.ru" TargetMode="External"/><Relationship Id="rId4" Type="http://schemas.openxmlformats.org/officeDocument/2006/relationships/styles" Target="styles.xml"/><Relationship Id="rId9" Type="http://schemas.openxmlformats.org/officeDocument/2006/relationships/hyperlink" Target="mailto:diana150581@mail.ru" TargetMode="External"/><Relationship Id="rId14" Type="http://schemas.openxmlformats.org/officeDocument/2006/relationships/hyperlink" Target="mailto:vashchenkoti@ippk.ru" TargetMode="External"/><Relationship Id="rId22" Type="http://schemas.openxmlformats.org/officeDocument/2006/relationships/hyperlink" Target="mailto:shehovtsovaev@ippk.ru" TargetMode="External"/><Relationship Id="rId27" Type="http://schemas.openxmlformats.org/officeDocument/2006/relationships/hyperlink" Target="mailto:chuhlancevaev@ippk.ru" TargetMode="External"/><Relationship Id="rId30" Type="http://schemas.openxmlformats.org/officeDocument/2006/relationships/hyperlink" Target="mailto:karnausova@ippk.ru" TargetMode="External"/><Relationship Id="rId35" Type="http://schemas.openxmlformats.org/officeDocument/2006/relationships/hyperlink" Target="mailto:ino@amgpgu.ru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DPuS0cb5AlG2Lw7pT15/yeK7qw==">AMUW2mVyxYk3KO5GLZyJBUzlAwI8E9/GZko3mhWHyhtrrGqt6UlMyRdkpw4fcqHxCpiQj+OHPnP/3VKlG1Uon7DysGTIXBSf65CNXf9A3R5TdaKPJ4vVyg/F722wyrKAJOmBByXct1q3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F1949F-6742-42B0-9FE5-962C9B3D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3813</TotalTime>
  <Pages>1</Pages>
  <Words>5350</Words>
  <Characters>30498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Тамара Александровна Третьякова</cp:lastModifiedBy>
  <cp:revision>178</cp:revision>
  <cp:lastPrinted>2026-01-12T23:30:00Z</cp:lastPrinted>
  <dcterms:created xsi:type="dcterms:W3CDTF">2025-02-04T04:56:00Z</dcterms:created>
  <dcterms:modified xsi:type="dcterms:W3CDTF">2026-01-15T23:39:00Z</dcterms:modified>
</cp:coreProperties>
</file>